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1EF3A" w14:textId="77777777" w:rsidR="007637B8" w:rsidRPr="00C12F1C" w:rsidRDefault="00A32842" w:rsidP="00EE0B0B">
      <w:pPr>
        <w:spacing w:after="0" w:line="360" w:lineRule="auto"/>
        <w:ind w:left="67" w:firstLine="0"/>
        <w:jc w:val="center"/>
        <w:rPr>
          <w:rFonts w:ascii="Arial" w:hAnsi="Arial" w:cs="Arial"/>
        </w:rPr>
      </w:pPr>
      <w:r w:rsidRPr="00C12F1C">
        <w:rPr>
          <w:rFonts w:ascii="Arial" w:hAnsi="Arial" w:cs="Arial"/>
          <w:b/>
        </w:rPr>
        <w:t xml:space="preserve"> </w:t>
      </w:r>
    </w:p>
    <w:tbl>
      <w:tblPr>
        <w:tblStyle w:val="TableGrid"/>
        <w:tblW w:w="9634" w:type="dxa"/>
        <w:jc w:val="center"/>
        <w:tblInd w:w="0" w:type="dxa"/>
        <w:tblCellMar>
          <w:top w:w="54" w:type="dxa"/>
          <w:left w:w="108" w:type="dxa"/>
          <w:right w:w="40" w:type="dxa"/>
        </w:tblCellMar>
        <w:tblLook w:val="04A0" w:firstRow="1" w:lastRow="0" w:firstColumn="1" w:lastColumn="0" w:noHBand="0" w:noVBand="1"/>
      </w:tblPr>
      <w:tblGrid>
        <w:gridCol w:w="1980"/>
        <w:gridCol w:w="3260"/>
        <w:gridCol w:w="4394"/>
      </w:tblGrid>
      <w:tr w:rsidR="00BF562B" w:rsidRPr="003F5EA6" w14:paraId="63BB4766" w14:textId="77777777" w:rsidTr="00870A40">
        <w:trPr>
          <w:trHeight w:val="252"/>
          <w:jc w:val="center"/>
        </w:trPr>
        <w:tc>
          <w:tcPr>
            <w:tcW w:w="1980" w:type="dxa"/>
            <w:vMerge w:val="restart"/>
            <w:tcBorders>
              <w:top w:val="single" w:sz="4" w:space="0" w:color="000000"/>
              <w:left w:val="single" w:sz="4" w:space="0" w:color="000000"/>
              <w:bottom w:val="single" w:sz="4" w:space="0" w:color="auto"/>
              <w:right w:val="single" w:sz="4" w:space="0" w:color="000000"/>
            </w:tcBorders>
            <w:vAlign w:val="center"/>
          </w:tcPr>
          <w:p w14:paraId="075374EB" w14:textId="77777777" w:rsidR="00BF562B" w:rsidRPr="003F5EA6" w:rsidRDefault="00BF562B" w:rsidP="00EE0B0B">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 KURUM BİLGİLERİ </w:t>
            </w:r>
          </w:p>
        </w:tc>
        <w:tc>
          <w:tcPr>
            <w:tcW w:w="3260" w:type="dxa"/>
            <w:tcBorders>
              <w:top w:val="single" w:sz="4" w:space="0" w:color="000000"/>
              <w:left w:val="single" w:sz="4" w:space="0" w:color="000000"/>
              <w:bottom w:val="single" w:sz="4" w:space="0" w:color="000000"/>
              <w:right w:val="single" w:sz="4" w:space="0" w:color="000000"/>
            </w:tcBorders>
            <w:vAlign w:val="center"/>
          </w:tcPr>
          <w:p w14:paraId="27B8FD9D" w14:textId="77777777" w:rsidR="00BF562B" w:rsidRPr="003F5EA6" w:rsidRDefault="00BF562B" w:rsidP="00EE0B0B">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Üst Birim </w:t>
            </w:r>
          </w:p>
        </w:tc>
        <w:tc>
          <w:tcPr>
            <w:tcW w:w="4394" w:type="dxa"/>
            <w:tcBorders>
              <w:top w:val="single" w:sz="4" w:space="0" w:color="000000"/>
              <w:left w:val="single" w:sz="4" w:space="0" w:color="000000"/>
              <w:bottom w:val="single" w:sz="4" w:space="0" w:color="000000"/>
              <w:right w:val="single" w:sz="4" w:space="0" w:color="000000"/>
            </w:tcBorders>
            <w:vAlign w:val="center"/>
          </w:tcPr>
          <w:p w14:paraId="7EE64A3F" w14:textId="77777777" w:rsidR="00BF562B" w:rsidRPr="003F5EA6" w:rsidRDefault="00BF562B" w:rsidP="00EE0B0B">
            <w:pPr>
              <w:spacing w:line="360" w:lineRule="auto"/>
              <w:rPr>
                <w:rFonts w:ascii="Times New Roman" w:hAnsi="Times New Roman" w:cs="Times New Roman"/>
                <w:sz w:val="24"/>
                <w:szCs w:val="24"/>
              </w:rPr>
            </w:pPr>
            <w:r w:rsidRPr="003F5EA6">
              <w:rPr>
                <w:rFonts w:ascii="Times New Roman" w:hAnsi="Times New Roman" w:cs="Times New Roman"/>
                <w:sz w:val="24"/>
                <w:szCs w:val="24"/>
              </w:rPr>
              <w:t>Selçuk Üniversitesi</w:t>
            </w:r>
          </w:p>
        </w:tc>
      </w:tr>
      <w:tr w:rsidR="00BF562B" w:rsidRPr="003F5EA6" w14:paraId="7A5A781D" w14:textId="77777777" w:rsidTr="00870A40">
        <w:trPr>
          <w:trHeight w:val="254"/>
          <w:jc w:val="center"/>
        </w:trPr>
        <w:tc>
          <w:tcPr>
            <w:tcW w:w="1980" w:type="dxa"/>
            <w:vMerge/>
            <w:tcBorders>
              <w:top w:val="nil"/>
              <w:left w:val="single" w:sz="4" w:space="0" w:color="000000"/>
              <w:bottom w:val="single" w:sz="4" w:space="0" w:color="auto"/>
              <w:right w:val="single" w:sz="4" w:space="0" w:color="000000"/>
            </w:tcBorders>
            <w:vAlign w:val="center"/>
          </w:tcPr>
          <w:p w14:paraId="22AEFF47" w14:textId="77777777" w:rsidR="00BF562B" w:rsidRPr="003F5EA6" w:rsidRDefault="00BF562B" w:rsidP="00EE0B0B">
            <w:pPr>
              <w:spacing w:after="160" w:line="360" w:lineRule="auto"/>
              <w:ind w:left="0" w:firstLine="0"/>
              <w:jc w:val="left"/>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E841DDC" w14:textId="77777777" w:rsidR="00BF562B" w:rsidRPr="003F5EA6" w:rsidRDefault="00BF562B" w:rsidP="00EE0B0B">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Birim </w:t>
            </w:r>
          </w:p>
        </w:tc>
        <w:tc>
          <w:tcPr>
            <w:tcW w:w="4394" w:type="dxa"/>
            <w:tcBorders>
              <w:top w:val="single" w:sz="4" w:space="0" w:color="000000"/>
              <w:left w:val="single" w:sz="4" w:space="0" w:color="000000"/>
              <w:bottom w:val="single" w:sz="4" w:space="0" w:color="000000"/>
              <w:right w:val="single" w:sz="4" w:space="0" w:color="000000"/>
            </w:tcBorders>
            <w:vAlign w:val="center"/>
          </w:tcPr>
          <w:p w14:paraId="1D7A5D50" w14:textId="77777777" w:rsidR="00BF562B" w:rsidRPr="003F5EA6" w:rsidRDefault="00BF562B" w:rsidP="00EE0B0B">
            <w:pPr>
              <w:spacing w:line="360" w:lineRule="auto"/>
              <w:rPr>
                <w:rFonts w:ascii="Times New Roman" w:hAnsi="Times New Roman" w:cs="Times New Roman"/>
                <w:sz w:val="24"/>
                <w:szCs w:val="24"/>
              </w:rPr>
            </w:pPr>
            <w:r w:rsidRPr="003F5EA6">
              <w:rPr>
                <w:rFonts w:ascii="Times New Roman" w:hAnsi="Times New Roman" w:cs="Times New Roman"/>
                <w:sz w:val="24"/>
                <w:szCs w:val="24"/>
              </w:rPr>
              <w:t>Bilgi İşlem Daire Başkanlığı</w:t>
            </w:r>
          </w:p>
        </w:tc>
      </w:tr>
      <w:tr w:rsidR="00BF562B" w:rsidRPr="003F5EA6" w14:paraId="41B15C1D" w14:textId="77777777" w:rsidTr="00870A40">
        <w:trPr>
          <w:trHeight w:val="252"/>
          <w:jc w:val="center"/>
        </w:trPr>
        <w:tc>
          <w:tcPr>
            <w:tcW w:w="1980" w:type="dxa"/>
            <w:vMerge/>
            <w:tcBorders>
              <w:top w:val="nil"/>
              <w:left w:val="single" w:sz="4" w:space="0" w:color="000000"/>
              <w:bottom w:val="single" w:sz="4" w:space="0" w:color="auto"/>
              <w:right w:val="single" w:sz="4" w:space="0" w:color="000000"/>
            </w:tcBorders>
            <w:vAlign w:val="center"/>
          </w:tcPr>
          <w:p w14:paraId="7BBED742" w14:textId="77777777" w:rsidR="00BF562B" w:rsidRPr="003F5EA6" w:rsidRDefault="00BF562B" w:rsidP="00EE0B0B">
            <w:pPr>
              <w:spacing w:after="160" w:line="360" w:lineRule="auto"/>
              <w:ind w:left="0" w:firstLine="0"/>
              <w:jc w:val="left"/>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3550060" w14:textId="77777777" w:rsidR="00BF562B" w:rsidRPr="003F5EA6" w:rsidRDefault="00BF562B" w:rsidP="00EE0B0B">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b/>
                <w:sz w:val="24"/>
                <w:szCs w:val="24"/>
              </w:rPr>
              <w:t xml:space="preserve">Görevi </w:t>
            </w:r>
          </w:p>
        </w:tc>
        <w:tc>
          <w:tcPr>
            <w:tcW w:w="4394" w:type="dxa"/>
            <w:tcBorders>
              <w:top w:val="single" w:sz="4" w:space="0" w:color="000000"/>
              <w:left w:val="single" w:sz="4" w:space="0" w:color="000000"/>
              <w:bottom w:val="single" w:sz="4" w:space="0" w:color="000000"/>
              <w:right w:val="single" w:sz="4" w:space="0" w:color="000000"/>
            </w:tcBorders>
            <w:vAlign w:val="center"/>
          </w:tcPr>
          <w:p w14:paraId="4EFC5763" w14:textId="32481B55" w:rsidR="00BF562B" w:rsidRPr="003F5EA6" w:rsidRDefault="00E85A5A" w:rsidP="00EE0B0B">
            <w:pPr>
              <w:spacing w:line="360" w:lineRule="auto"/>
              <w:rPr>
                <w:rFonts w:ascii="Times New Roman" w:hAnsi="Times New Roman" w:cs="Times New Roman"/>
                <w:sz w:val="24"/>
                <w:szCs w:val="24"/>
              </w:rPr>
            </w:pPr>
            <w:r>
              <w:rPr>
                <w:rFonts w:ascii="Times New Roman" w:hAnsi="Times New Roman" w:cs="Times New Roman"/>
                <w:sz w:val="24"/>
                <w:szCs w:val="24"/>
              </w:rPr>
              <w:t>Yazılım Geliştirme</w:t>
            </w:r>
            <w:r w:rsidR="003F5EA6" w:rsidRPr="003F5EA6">
              <w:rPr>
                <w:rFonts w:ascii="Times New Roman" w:hAnsi="Times New Roman" w:cs="Times New Roman"/>
                <w:sz w:val="24"/>
                <w:szCs w:val="24"/>
              </w:rPr>
              <w:t xml:space="preserve"> Şube Müdürlüğü</w:t>
            </w:r>
          </w:p>
        </w:tc>
      </w:tr>
      <w:tr w:rsidR="00BF562B" w:rsidRPr="003F5EA6" w14:paraId="230D991E" w14:textId="77777777" w:rsidTr="00870A40">
        <w:trPr>
          <w:trHeight w:val="254"/>
          <w:jc w:val="center"/>
        </w:trPr>
        <w:tc>
          <w:tcPr>
            <w:tcW w:w="1980" w:type="dxa"/>
            <w:vMerge/>
            <w:tcBorders>
              <w:top w:val="nil"/>
              <w:left w:val="single" w:sz="4" w:space="0" w:color="000000"/>
              <w:bottom w:val="single" w:sz="4" w:space="0" w:color="auto"/>
              <w:right w:val="single" w:sz="4" w:space="0" w:color="000000"/>
            </w:tcBorders>
            <w:vAlign w:val="center"/>
          </w:tcPr>
          <w:p w14:paraId="4C2794A2" w14:textId="77777777" w:rsidR="00BF562B" w:rsidRPr="003F5EA6" w:rsidRDefault="00BF562B" w:rsidP="00EE0B0B">
            <w:pPr>
              <w:spacing w:after="160" w:line="360" w:lineRule="auto"/>
              <w:ind w:left="0" w:firstLine="0"/>
              <w:jc w:val="left"/>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57DEB5C" w14:textId="77777777" w:rsidR="00BF562B" w:rsidRPr="003F5EA6" w:rsidRDefault="00BF562B" w:rsidP="00EE0B0B">
            <w:pPr>
              <w:spacing w:after="0" w:line="360" w:lineRule="auto"/>
              <w:ind w:left="0" w:firstLine="0"/>
              <w:rPr>
                <w:rFonts w:ascii="Times New Roman" w:hAnsi="Times New Roman" w:cs="Times New Roman"/>
                <w:sz w:val="24"/>
                <w:szCs w:val="24"/>
              </w:rPr>
            </w:pPr>
            <w:r w:rsidRPr="003F5EA6">
              <w:rPr>
                <w:rFonts w:ascii="Times New Roman" w:hAnsi="Times New Roman" w:cs="Times New Roman"/>
                <w:b/>
                <w:sz w:val="24"/>
                <w:szCs w:val="24"/>
              </w:rPr>
              <w:t xml:space="preserve">Üst Yönetici/Yöneticileri </w:t>
            </w:r>
          </w:p>
        </w:tc>
        <w:tc>
          <w:tcPr>
            <w:tcW w:w="4394" w:type="dxa"/>
            <w:tcBorders>
              <w:top w:val="single" w:sz="4" w:space="0" w:color="000000"/>
              <w:left w:val="single" w:sz="4" w:space="0" w:color="000000"/>
              <w:bottom w:val="single" w:sz="4" w:space="0" w:color="000000"/>
              <w:right w:val="single" w:sz="4" w:space="0" w:color="000000"/>
            </w:tcBorders>
            <w:vAlign w:val="center"/>
          </w:tcPr>
          <w:p w14:paraId="6ABB0076" w14:textId="77777777" w:rsidR="00BF562B" w:rsidRPr="003F5EA6" w:rsidRDefault="00115AB3" w:rsidP="00EE0B0B">
            <w:pPr>
              <w:spacing w:line="360" w:lineRule="auto"/>
              <w:rPr>
                <w:rFonts w:ascii="Times New Roman" w:hAnsi="Times New Roman" w:cs="Times New Roman"/>
                <w:sz w:val="24"/>
                <w:szCs w:val="24"/>
              </w:rPr>
            </w:pPr>
            <w:r w:rsidRPr="003F5EA6">
              <w:rPr>
                <w:rFonts w:ascii="Times New Roman" w:hAnsi="Times New Roman" w:cs="Times New Roman"/>
                <w:sz w:val="24"/>
                <w:szCs w:val="24"/>
              </w:rPr>
              <w:t>Daire Başkanı</w:t>
            </w:r>
          </w:p>
        </w:tc>
      </w:tr>
    </w:tbl>
    <w:p w14:paraId="10C9AD16" w14:textId="77777777" w:rsidR="007637B8" w:rsidRPr="003F5EA6" w:rsidRDefault="00A32842" w:rsidP="00EE0B0B">
      <w:pPr>
        <w:spacing w:after="0" w:line="360" w:lineRule="auto"/>
        <w:ind w:left="0" w:firstLine="0"/>
        <w:jc w:val="left"/>
        <w:rPr>
          <w:rFonts w:ascii="Times New Roman" w:hAnsi="Times New Roman" w:cs="Times New Roman"/>
          <w:sz w:val="24"/>
          <w:szCs w:val="24"/>
        </w:rPr>
      </w:pPr>
      <w:r w:rsidRPr="003F5EA6">
        <w:rPr>
          <w:rFonts w:ascii="Times New Roman" w:hAnsi="Times New Roman" w:cs="Times New Roman"/>
          <w:sz w:val="24"/>
          <w:szCs w:val="24"/>
        </w:rPr>
        <w:t xml:space="preserve"> </w:t>
      </w:r>
    </w:p>
    <w:p w14:paraId="2401D3C0" w14:textId="77777777" w:rsidR="00A32842" w:rsidRPr="003F5EA6" w:rsidRDefault="00A32842" w:rsidP="00EE0B0B">
      <w:pPr>
        <w:spacing w:after="221" w:line="360" w:lineRule="auto"/>
        <w:rPr>
          <w:rFonts w:ascii="Times New Roman" w:hAnsi="Times New Roman" w:cs="Times New Roman"/>
          <w:sz w:val="24"/>
          <w:szCs w:val="24"/>
        </w:rPr>
      </w:pPr>
      <w:r w:rsidRPr="003F5EA6">
        <w:rPr>
          <w:rFonts w:ascii="Times New Roman" w:hAnsi="Times New Roman" w:cs="Times New Roman"/>
          <w:sz w:val="24"/>
          <w:szCs w:val="24"/>
        </w:rPr>
        <w:t>Bu görev tanımı formu;</w:t>
      </w:r>
    </w:p>
    <w:p w14:paraId="2E4C0BFB" w14:textId="2AB5EECD" w:rsidR="00C257A4" w:rsidRPr="003F5EA6" w:rsidRDefault="00A32842" w:rsidP="00EE0B0B">
      <w:pPr>
        <w:spacing w:after="221" w:line="360" w:lineRule="auto"/>
        <w:rPr>
          <w:rFonts w:ascii="Times New Roman" w:hAnsi="Times New Roman" w:cs="Times New Roman"/>
          <w:sz w:val="24"/>
          <w:szCs w:val="24"/>
        </w:rPr>
      </w:pPr>
      <w:r w:rsidRPr="003F5EA6">
        <w:rPr>
          <w:rFonts w:ascii="Times New Roman" w:hAnsi="Times New Roman" w:cs="Times New Roman"/>
          <w:sz w:val="24"/>
          <w:szCs w:val="24"/>
        </w:rPr>
        <w:t xml:space="preserve">26.12.2007 tarihli ve 26738 sayılı Resmi Gazetede yayımlanan Kamu İç Kontrol Standartları Tebliği ile kamu idarelerinde iç kontrol sisteminin oluşturulması, uygulanması, izlenmesi ve geliştirilmesi kapsamında hazırlanmıştır. </w:t>
      </w:r>
    </w:p>
    <w:p w14:paraId="36747952" w14:textId="77777777" w:rsidR="007637B8" w:rsidRPr="003F5EA6" w:rsidRDefault="00A32842" w:rsidP="00EE0B0B">
      <w:pPr>
        <w:pStyle w:val="Balk1"/>
        <w:spacing w:after="218" w:line="360" w:lineRule="auto"/>
        <w:ind w:left="-5"/>
        <w:rPr>
          <w:rFonts w:ascii="Times New Roman" w:hAnsi="Times New Roman" w:cs="Times New Roman"/>
          <w:sz w:val="24"/>
          <w:szCs w:val="24"/>
        </w:rPr>
      </w:pPr>
      <w:r w:rsidRPr="003F5EA6">
        <w:rPr>
          <w:rFonts w:ascii="Times New Roman" w:hAnsi="Times New Roman" w:cs="Times New Roman"/>
          <w:sz w:val="24"/>
          <w:szCs w:val="24"/>
        </w:rPr>
        <w:t xml:space="preserve">Görevin Tanımı </w:t>
      </w:r>
    </w:p>
    <w:p w14:paraId="2D5F102A" w14:textId="5EFC805B" w:rsidR="00C257A4" w:rsidRPr="003F5EA6" w:rsidRDefault="00C257A4" w:rsidP="00EE0B0B">
      <w:pPr>
        <w:spacing w:after="221" w:line="360" w:lineRule="auto"/>
        <w:ind w:firstLine="0"/>
        <w:rPr>
          <w:rFonts w:ascii="Times New Roman" w:hAnsi="Times New Roman" w:cs="Times New Roman"/>
          <w:sz w:val="24"/>
          <w:szCs w:val="24"/>
        </w:rPr>
      </w:pPr>
      <w:r w:rsidRPr="003F5EA6">
        <w:rPr>
          <w:rFonts w:ascii="Times New Roman" w:hAnsi="Times New Roman" w:cs="Times New Roman"/>
          <w:sz w:val="24"/>
          <w:szCs w:val="24"/>
        </w:rPr>
        <w:t>Selçuk Üniversitesi üst yönetimi tarafından belirlenen amaç ve ilkelere uygun olara</w:t>
      </w:r>
      <w:r w:rsidR="00BC06F1" w:rsidRPr="003F5EA6">
        <w:rPr>
          <w:rFonts w:ascii="Times New Roman" w:hAnsi="Times New Roman" w:cs="Times New Roman"/>
          <w:sz w:val="24"/>
          <w:szCs w:val="24"/>
        </w:rPr>
        <w:t xml:space="preserve">k; Daire Başkanlığının </w:t>
      </w:r>
      <w:proofErr w:type="gramStart"/>
      <w:r w:rsidR="00BC06F1" w:rsidRPr="003F5EA6">
        <w:rPr>
          <w:rFonts w:ascii="Times New Roman" w:hAnsi="Times New Roman" w:cs="Times New Roman"/>
          <w:sz w:val="24"/>
          <w:szCs w:val="24"/>
        </w:rPr>
        <w:t>vizyon</w:t>
      </w:r>
      <w:proofErr w:type="gramEnd"/>
      <w:r w:rsidR="00F257A1">
        <w:rPr>
          <w:rFonts w:ascii="Times New Roman" w:hAnsi="Times New Roman" w:cs="Times New Roman"/>
          <w:sz w:val="24"/>
          <w:szCs w:val="24"/>
        </w:rPr>
        <w:t xml:space="preserve"> </w:t>
      </w:r>
      <w:r w:rsidR="00BC06F1" w:rsidRPr="003F5EA6">
        <w:rPr>
          <w:rFonts w:ascii="Times New Roman" w:hAnsi="Times New Roman" w:cs="Times New Roman"/>
          <w:sz w:val="24"/>
          <w:szCs w:val="24"/>
        </w:rPr>
        <w:t xml:space="preserve">u, </w:t>
      </w:r>
      <w:r w:rsidRPr="003F5EA6">
        <w:rPr>
          <w:rFonts w:ascii="Times New Roman" w:hAnsi="Times New Roman" w:cs="Times New Roman"/>
          <w:sz w:val="24"/>
          <w:szCs w:val="24"/>
        </w:rPr>
        <w:t>misyon</w:t>
      </w:r>
      <w:r w:rsidR="00F257A1">
        <w:rPr>
          <w:rFonts w:ascii="Times New Roman" w:hAnsi="Times New Roman" w:cs="Times New Roman"/>
          <w:sz w:val="24"/>
          <w:szCs w:val="24"/>
        </w:rPr>
        <w:t xml:space="preserve"> </w:t>
      </w:r>
      <w:r w:rsidRPr="003F5EA6">
        <w:rPr>
          <w:rFonts w:ascii="Times New Roman" w:hAnsi="Times New Roman" w:cs="Times New Roman"/>
          <w:sz w:val="24"/>
          <w:szCs w:val="24"/>
        </w:rPr>
        <w:t>u doğrultusunda bilgi işlem sistemini işletmek, eğitim, öğretim ve araştırmalara destek olmak için gerekli tüm faaliyetlerinin etkinlik ve verimlilik ilkelerine uygun olarak yürütülmesi amacıyla çalışmaları yapmak, planlamak, yönlendirmek, koordine etmek ve denetlemek.</w:t>
      </w:r>
    </w:p>
    <w:p w14:paraId="7623270F" w14:textId="7357E0CB" w:rsidR="00F41BA0" w:rsidRPr="003F5EA6" w:rsidRDefault="00A32842" w:rsidP="00EE0B0B">
      <w:pPr>
        <w:pStyle w:val="Balk1"/>
        <w:spacing w:line="360" w:lineRule="auto"/>
        <w:ind w:left="-5"/>
        <w:rPr>
          <w:rFonts w:ascii="Times New Roman" w:hAnsi="Times New Roman" w:cs="Times New Roman"/>
          <w:sz w:val="24"/>
          <w:szCs w:val="24"/>
        </w:rPr>
      </w:pPr>
      <w:r w:rsidRPr="003F5EA6">
        <w:rPr>
          <w:rFonts w:ascii="Times New Roman" w:hAnsi="Times New Roman" w:cs="Times New Roman"/>
          <w:sz w:val="24"/>
          <w:szCs w:val="24"/>
        </w:rPr>
        <w:t xml:space="preserve"> Görevi ve Sorumlulukları </w:t>
      </w:r>
    </w:p>
    <w:p w14:paraId="5D1F2408" w14:textId="77777777" w:rsidR="00292CC7" w:rsidRPr="00292CC7" w:rsidRDefault="00292CC7" w:rsidP="00EE0B0B">
      <w:pPr>
        <w:widowControl w:val="0"/>
        <w:autoSpaceDE w:val="0"/>
        <w:autoSpaceDN w:val="0"/>
        <w:spacing w:before="5" w:after="0" w:line="360" w:lineRule="auto"/>
        <w:ind w:left="735" w:firstLine="0"/>
        <w:rPr>
          <w:rFonts w:ascii="Times New Roman" w:hAnsi="Times New Roman" w:cs="Times New Roman"/>
          <w:color w:val="auto"/>
          <w:sz w:val="24"/>
          <w:szCs w:val="24"/>
          <w:lang w:bidi="tr-TR"/>
        </w:rPr>
      </w:pPr>
    </w:p>
    <w:p w14:paraId="42954F82" w14:textId="14DE5575"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2"/>
          <w:sz w:val="24"/>
          <w:szCs w:val="24"/>
        </w:rPr>
        <w:t xml:space="preserve">Üniversitenin yazılım ihtiyaçlarının tespiti, temini ve gelen talepler istikametinde analizi, iş </w:t>
      </w:r>
      <w:r w:rsidRPr="00292CC7">
        <w:rPr>
          <w:rFonts w:ascii="Times New Roman" w:hAnsi="Times New Roman"/>
          <w:spacing w:val="3"/>
          <w:sz w:val="24"/>
          <w:szCs w:val="24"/>
        </w:rPr>
        <w:t xml:space="preserve">geliştirme için dokümantasyon hazırlanması, uygulama kodlarının yazılması, raporlanması, </w:t>
      </w:r>
      <w:r w:rsidRPr="00292CC7">
        <w:rPr>
          <w:rFonts w:ascii="Times New Roman" w:hAnsi="Times New Roman"/>
          <w:sz w:val="24"/>
          <w:szCs w:val="24"/>
        </w:rPr>
        <w:t>bakımı, geliştirilmesi ile ilgili işlerin planlanması, testleri yapılarak gerekli tedbirlerin alınması, tadili ve işlerliğinin devamını sağla</w:t>
      </w:r>
      <w:r w:rsidR="00620438">
        <w:rPr>
          <w:rFonts w:ascii="Times New Roman" w:hAnsi="Times New Roman"/>
          <w:sz w:val="24"/>
          <w:szCs w:val="24"/>
        </w:rPr>
        <w:t>mak,</w:t>
      </w:r>
    </w:p>
    <w:p w14:paraId="11F06FA2" w14:textId="16B01ADA"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1"/>
          <w:sz w:val="24"/>
          <w:szCs w:val="24"/>
        </w:rPr>
        <w:t>Yazılım Şube Müdürlüğü bünyesin</w:t>
      </w:r>
      <w:r w:rsidR="00F257A1">
        <w:rPr>
          <w:rFonts w:ascii="Times New Roman" w:hAnsi="Times New Roman"/>
          <w:spacing w:val="1"/>
          <w:sz w:val="24"/>
          <w:szCs w:val="24"/>
        </w:rPr>
        <w:t>de geliştirilmiş olan yazılımları</w:t>
      </w:r>
      <w:r w:rsidRPr="00292CC7">
        <w:rPr>
          <w:rFonts w:ascii="Times New Roman" w:hAnsi="Times New Roman"/>
          <w:spacing w:val="1"/>
          <w:sz w:val="24"/>
          <w:szCs w:val="24"/>
        </w:rPr>
        <w:t>n kullanılması konusunda personeline eğitimler, tanıtım seminerleri, kurslar düzenle</w:t>
      </w:r>
      <w:r w:rsidR="00620438">
        <w:rPr>
          <w:rFonts w:ascii="Times New Roman" w:hAnsi="Times New Roman"/>
          <w:spacing w:val="1"/>
          <w:sz w:val="24"/>
          <w:szCs w:val="24"/>
        </w:rPr>
        <w:t>mek ve düzenlettirmek,</w:t>
      </w:r>
    </w:p>
    <w:p w14:paraId="359BC4F4" w14:textId="124FBA54"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1"/>
          <w:sz w:val="24"/>
          <w:szCs w:val="24"/>
        </w:rPr>
        <w:t>Üniversite içi kullanıcı işlem ve isteklerinin kesintisiz ve hızlı bir şekilde yerine</w:t>
      </w:r>
      <w:r w:rsidR="00F257A1">
        <w:rPr>
          <w:rFonts w:ascii="Times New Roman" w:hAnsi="Times New Roman"/>
          <w:spacing w:val="1"/>
          <w:sz w:val="24"/>
          <w:szCs w:val="24"/>
        </w:rPr>
        <w:t xml:space="preserve"> getirilmesi için belirli dönem</w:t>
      </w:r>
      <w:bookmarkStart w:id="0" w:name="_GoBack"/>
      <w:bookmarkEnd w:id="0"/>
      <w:r w:rsidRPr="00292CC7">
        <w:rPr>
          <w:rFonts w:ascii="Times New Roman" w:hAnsi="Times New Roman"/>
          <w:spacing w:val="1"/>
          <w:sz w:val="24"/>
          <w:szCs w:val="24"/>
        </w:rPr>
        <w:t xml:space="preserve"> içerisinde gerekli yazılım geliştirme desteğini sağl</w:t>
      </w:r>
      <w:r w:rsidR="00F257A1">
        <w:rPr>
          <w:rFonts w:ascii="Times New Roman" w:hAnsi="Times New Roman"/>
          <w:spacing w:val="1"/>
          <w:sz w:val="24"/>
          <w:szCs w:val="24"/>
        </w:rPr>
        <w:t>a</w:t>
      </w:r>
      <w:r w:rsidR="00620438">
        <w:rPr>
          <w:rFonts w:ascii="Times New Roman" w:hAnsi="Times New Roman"/>
          <w:spacing w:val="1"/>
          <w:sz w:val="24"/>
          <w:szCs w:val="24"/>
        </w:rPr>
        <w:t>mak,</w:t>
      </w:r>
    </w:p>
    <w:p w14:paraId="18AB9719" w14:textId="36FA735F"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5"/>
          <w:sz w:val="24"/>
          <w:szCs w:val="24"/>
        </w:rPr>
        <w:lastRenderedPageBreak/>
        <w:t xml:space="preserve">Üniversite içerisinde geliştirilemeyen ve dışarıdan temin edilecek yazılım ve otomasyon </w:t>
      </w:r>
      <w:r w:rsidRPr="00292CC7">
        <w:rPr>
          <w:rFonts w:ascii="Times New Roman" w:hAnsi="Times New Roman"/>
          <w:spacing w:val="3"/>
          <w:sz w:val="24"/>
          <w:szCs w:val="24"/>
        </w:rPr>
        <w:t>sistemlerinin şartnamesini hazır</w:t>
      </w:r>
      <w:r w:rsidR="00620438">
        <w:rPr>
          <w:rFonts w:ascii="Times New Roman" w:hAnsi="Times New Roman"/>
          <w:spacing w:val="3"/>
          <w:sz w:val="24"/>
          <w:szCs w:val="24"/>
        </w:rPr>
        <w:t>lamak</w:t>
      </w:r>
      <w:r w:rsidRPr="00292CC7">
        <w:rPr>
          <w:rFonts w:ascii="Times New Roman" w:hAnsi="Times New Roman"/>
          <w:spacing w:val="3"/>
          <w:sz w:val="24"/>
          <w:szCs w:val="24"/>
        </w:rPr>
        <w:t>, tüm alım süreçlerini takip e</w:t>
      </w:r>
      <w:r w:rsidR="00620438">
        <w:rPr>
          <w:rFonts w:ascii="Times New Roman" w:hAnsi="Times New Roman"/>
          <w:spacing w:val="3"/>
          <w:sz w:val="24"/>
          <w:szCs w:val="24"/>
        </w:rPr>
        <w:t>tek</w:t>
      </w:r>
      <w:r w:rsidRPr="00292CC7">
        <w:rPr>
          <w:rFonts w:ascii="Times New Roman" w:hAnsi="Times New Roman"/>
          <w:spacing w:val="3"/>
          <w:sz w:val="24"/>
          <w:szCs w:val="24"/>
        </w:rPr>
        <w:t xml:space="preserve"> ve mevcut yazılımlarla </w:t>
      </w:r>
      <w:r w:rsidRPr="00292CC7">
        <w:rPr>
          <w:rFonts w:ascii="Times New Roman" w:hAnsi="Times New Roman"/>
          <w:sz w:val="24"/>
          <w:szCs w:val="24"/>
        </w:rPr>
        <w:t xml:space="preserve">bütünleşmesini </w:t>
      </w:r>
      <w:r w:rsidR="00620438">
        <w:rPr>
          <w:rFonts w:ascii="Times New Roman" w:hAnsi="Times New Roman"/>
          <w:sz w:val="24"/>
          <w:szCs w:val="24"/>
        </w:rPr>
        <w:t>sağlamak,</w:t>
      </w:r>
    </w:p>
    <w:p w14:paraId="3D088B84" w14:textId="7BBC8E6F"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4"/>
          <w:sz w:val="24"/>
          <w:szCs w:val="24"/>
        </w:rPr>
        <w:t xml:space="preserve">Üniversite için geliştirilmekte olan Öğrenci Bilgi Sistemi, Akademik Veri Sistemi, Mekân </w:t>
      </w:r>
      <w:r w:rsidRPr="00292CC7">
        <w:rPr>
          <w:rFonts w:ascii="Times New Roman" w:hAnsi="Times New Roman"/>
          <w:spacing w:val="-1"/>
          <w:sz w:val="24"/>
          <w:szCs w:val="24"/>
        </w:rPr>
        <w:t>Yönetim Sistemi</w:t>
      </w:r>
      <w:r w:rsidR="00292CC7">
        <w:rPr>
          <w:rFonts w:ascii="Times New Roman" w:hAnsi="Times New Roman"/>
          <w:spacing w:val="-1"/>
          <w:sz w:val="24"/>
          <w:szCs w:val="24"/>
        </w:rPr>
        <w:t>, Coğrafi Bilgi Sistemi,</w:t>
      </w:r>
      <w:r w:rsidRPr="00292CC7">
        <w:rPr>
          <w:rFonts w:ascii="Times New Roman" w:hAnsi="Times New Roman"/>
          <w:spacing w:val="-1"/>
          <w:sz w:val="24"/>
          <w:szCs w:val="24"/>
        </w:rPr>
        <w:t xml:space="preserve"> </w:t>
      </w:r>
      <w:r w:rsidR="00292CC7" w:rsidRPr="00292CC7">
        <w:rPr>
          <w:rFonts w:ascii="Times New Roman" w:hAnsi="Times New Roman"/>
          <w:spacing w:val="-1"/>
          <w:sz w:val="24"/>
          <w:szCs w:val="24"/>
        </w:rPr>
        <w:t>SÜ</w:t>
      </w:r>
      <w:r w:rsidRPr="00292CC7">
        <w:rPr>
          <w:rFonts w:ascii="Times New Roman" w:hAnsi="Times New Roman"/>
          <w:spacing w:val="-1"/>
          <w:sz w:val="24"/>
          <w:szCs w:val="24"/>
        </w:rPr>
        <w:t xml:space="preserve"> kurumsal web sayfası, </w:t>
      </w:r>
      <w:r w:rsidR="00292CC7" w:rsidRPr="00292CC7">
        <w:rPr>
          <w:rFonts w:ascii="Times New Roman" w:hAnsi="Times New Roman"/>
          <w:spacing w:val="-1"/>
          <w:sz w:val="24"/>
          <w:szCs w:val="24"/>
        </w:rPr>
        <w:t>SÜ</w:t>
      </w:r>
      <w:r w:rsidRPr="00292CC7">
        <w:rPr>
          <w:rFonts w:ascii="Times New Roman" w:hAnsi="Times New Roman"/>
          <w:spacing w:val="-1"/>
          <w:sz w:val="24"/>
          <w:szCs w:val="24"/>
        </w:rPr>
        <w:t xml:space="preserve"> portal </w:t>
      </w:r>
      <w:r w:rsidRPr="00292CC7">
        <w:rPr>
          <w:rFonts w:ascii="Times New Roman" w:hAnsi="Times New Roman"/>
          <w:spacing w:val="-3"/>
          <w:sz w:val="24"/>
          <w:szCs w:val="24"/>
        </w:rPr>
        <w:t xml:space="preserve">uygulamaları, SÜ Yardım, mobil uygulamalar, vb. daha birçok proje ile üniversite öğrencilerinin, </w:t>
      </w:r>
      <w:r w:rsidRPr="00292CC7">
        <w:rPr>
          <w:rFonts w:ascii="Times New Roman" w:hAnsi="Times New Roman"/>
          <w:spacing w:val="1"/>
          <w:sz w:val="24"/>
          <w:szCs w:val="24"/>
        </w:rPr>
        <w:t>akademik kadronun ve idari birimlerinin kullandığı uygulamaları kapsayan yazılımları gelişti</w:t>
      </w:r>
      <w:r w:rsidR="00620438">
        <w:rPr>
          <w:rFonts w:ascii="Times New Roman" w:hAnsi="Times New Roman"/>
          <w:spacing w:val="1"/>
          <w:sz w:val="24"/>
          <w:szCs w:val="24"/>
        </w:rPr>
        <w:t>rmek,</w:t>
      </w:r>
    </w:p>
    <w:p w14:paraId="3399CEC2" w14:textId="345E627C"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z w:val="24"/>
          <w:szCs w:val="24"/>
        </w:rPr>
        <w:t>Üniversite bünyesinde kurumsal yazılım geliştirme standartlarını belirle</w:t>
      </w:r>
      <w:r w:rsidR="00620438">
        <w:rPr>
          <w:rFonts w:ascii="Times New Roman" w:hAnsi="Times New Roman"/>
          <w:sz w:val="24"/>
          <w:szCs w:val="24"/>
        </w:rPr>
        <w:t>mek</w:t>
      </w:r>
      <w:r w:rsidRPr="00292CC7">
        <w:rPr>
          <w:rFonts w:ascii="Times New Roman" w:hAnsi="Times New Roman"/>
          <w:sz w:val="24"/>
          <w:szCs w:val="24"/>
        </w:rPr>
        <w:t xml:space="preserve"> ve buna göre geliştirilen veya temin edilen her türlü yazılımın bu standartlara uygun olmasını takip e</w:t>
      </w:r>
      <w:r w:rsidR="00620438">
        <w:rPr>
          <w:rFonts w:ascii="Times New Roman" w:hAnsi="Times New Roman"/>
          <w:sz w:val="24"/>
          <w:szCs w:val="24"/>
        </w:rPr>
        <w:t>tmek,</w:t>
      </w:r>
    </w:p>
    <w:p w14:paraId="3C9DD412" w14:textId="7EC02237"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3"/>
          <w:sz w:val="24"/>
          <w:szCs w:val="24"/>
        </w:rPr>
        <w:t xml:space="preserve">Mevcut yazılım altyapısının teknolojik gelişmelere ve üniversitenin ihtiyaçlarına uygun şekilde </w:t>
      </w:r>
      <w:r w:rsidRPr="00292CC7">
        <w:rPr>
          <w:rFonts w:ascii="Times New Roman" w:hAnsi="Times New Roman"/>
          <w:spacing w:val="1"/>
          <w:sz w:val="24"/>
          <w:szCs w:val="24"/>
        </w:rPr>
        <w:t>geliştirilmesi-genişletilmesi hususunda planlama yap</w:t>
      </w:r>
      <w:r w:rsidR="00620438">
        <w:rPr>
          <w:rFonts w:ascii="Times New Roman" w:hAnsi="Times New Roman"/>
          <w:spacing w:val="1"/>
          <w:sz w:val="24"/>
          <w:szCs w:val="24"/>
        </w:rPr>
        <w:t xml:space="preserve">mak </w:t>
      </w:r>
      <w:r w:rsidRPr="00292CC7">
        <w:rPr>
          <w:rFonts w:ascii="Times New Roman" w:hAnsi="Times New Roman"/>
          <w:spacing w:val="1"/>
          <w:sz w:val="24"/>
          <w:szCs w:val="24"/>
        </w:rPr>
        <w:t>ve uygula</w:t>
      </w:r>
      <w:r w:rsidR="00620438">
        <w:rPr>
          <w:rFonts w:ascii="Times New Roman" w:hAnsi="Times New Roman"/>
          <w:spacing w:val="1"/>
          <w:sz w:val="24"/>
          <w:szCs w:val="24"/>
        </w:rPr>
        <w:t>mak,</w:t>
      </w:r>
    </w:p>
    <w:p w14:paraId="3D2EAC51" w14:textId="1C731E2D"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1"/>
          <w:sz w:val="24"/>
          <w:szCs w:val="24"/>
        </w:rPr>
        <w:t xml:space="preserve">Mevcut yazılım sisteminin sürekliliğini sağlamak üzere veri güvenliği ve kod güvenliği ile ilgili </w:t>
      </w:r>
      <w:r w:rsidRPr="00292CC7">
        <w:rPr>
          <w:rFonts w:ascii="Times New Roman" w:hAnsi="Times New Roman"/>
          <w:sz w:val="24"/>
          <w:szCs w:val="24"/>
        </w:rPr>
        <w:t>gerekli tedbirleri al</w:t>
      </w:r>
      <w:r w:rsidR="00620438">
        <w:rPr>
          <w:rFonts w:ascii="Times New Roman" w:hAnsi="Times New Roman"/>
          <w:sz w:val="24"/>
          <w:szCs w:val="24"/>
        </w:rPr>
        <w:t>mak</w:t>
      </w:r>
      <w:r w:rsidRPr="00292CC7">
        <w:rPr>
          <w:rFonts w:ascii="Times New Roman" w:hAnsi="Times New Roman"/>
          <w:sz w:val="24"/>
          <w:szCs w:val="24"/>
        </w:rPr>
        <w:t xml:space="preserve"> ve uygula</w:t>
      </w:r>
      <w:r w:rsidR="00620438">
        <w:rPr>
          <w:rFonts w:ascii="Times New Roman" w:hAnsi="Times New Roman"/>
          <w:sz w:val="24"/>
          <w:szCs w:val="24"/>
        </w:rPr>
        <w:t>mak,</w:t>
      </w:r>
    </w:p>
    <w:p w14:paraId="683EBDE3" w14:textId="10EF5300"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1"/>
          <w:sz w:val="24"/>
          <w:szCs w:val="24"/>
        </w:rPr>
        <w:t xml:space="preserve">Yazılım projelerini ve çalışmalarını eşit ve dengeli şekilde </w:t>
      </w:r>
      <w:r w:rsidR="00FC7865">
        <w:rPr>
          <w:rFonts w:ascii="Times New Roman" w:hAnsi="Times New Roman"/>
          <w:sz w:val="24"/>
          <w:szCs w:val="24"/>
        </w:rPr>
        <w:t>çalışanlarına dağı</w:t>
      </w:r>
      <w:r w:rsidRPr="00292CC7">
        <w:rPr>
          <w:rFonts w:ascii="Times New Roman" w:hAnsi="Times New Roman"/>
          <w:sz w:val="24"/>
          <w:szCs w:val="24"/>
        </w:rPr>
        <w:t>t</w:t>
      </w:r>
      <w:r w:rsidR="00620438">
        <w:rPr>
          <w:rFonts w:ascii="Times New Roman" w:hAnsi="Times New Roman"/>
          <w:sz w:val="24"/>
          <w:szCs w:val="24"/>
        </w:rPr>
        <w:t>mak</w:t>
      </w:r>
      <w:r w:rsidRPr="00292CC7">
        <w:rPr>
          <w:rFonts w:ascii="Times New Roman" w:hAnsi="Times New Roman"/>
          <w:sz w:val="24"/>
          <w:szCs w:val="24"/>
        </w:rPr>
        <w:t>, personelin çalışmalarını izler ve pe</w:t>
      </w:r>
      <w:r w:rsidR="00854409">
        <w:rPr>
          <w:rFonts w:ascii="Times New Roman" w:hAnsi="Times New Roman"/>
          <w:sz w:val="24"/>
          <w:szCs w:val="24"/>
        </w:rPr>
        <w:t>r</w:t>
      </w:r>
      <w:r w:rsidRPr="00292CC7">
        <w:rPr>
          <w:rFonts w:ascii="Times New Roman" w:hAnsi="Times New Roman"/>
          <w:sz w:val="24"/>
          <w:szCs w:val="24"/>
        </w:rPr>
        <w:t>fo</w:t>
      </w:r>
      <w:r w:rsidR="00854409">
        <w:rPr>
          <w:rFonts w:ascii="Times New Roman" w:hAnsi="Times New Roman"/>
          <w:sz w:val="24"/>
          <w:szCs w:val="24"/>
        </w:rPr>
        <w:t>rmansları</w:t>
      </w:r>
      <w:r w:rsidRPr="00292CC7">
        <w:rPr>
          <w:rFonts w:ascii="Times New Roman" w:hAnsi="Times New Roman"/>
          <w:sz w:val="24"/>
          <w:szCs w:val="24"/>
        </w:rPr>
        <w:t xml:space="preserve">nın ölçülmesini </w:t>
      </w:r>
      <w:r w:rsidR="00FC7865">
        <w:rPr>
          <w:rFonts w:ascii="Times New Roman" w:hAnsi="Times New Roman"/>
          <w:sz w:val="24"/>
          <w:szCs w:val="24"/>
        </w:rPr>
        <w:t>s</w:t>
      </w:r>
      <w:r w:rsidRPr="00292CC7">
        <w:rPr>
          <w:rFonts w:ascii="Times New Roman" w:hAnsi="Times New Roman"/>
          <w:sz w:val="24"/>
          <w:szCs w:val="24"/>
        </w:rPr>
        <w:t>ağla</w:t>
      </w:r>
      <w:r w:rsidR="00620438">
        <w:rPr>
          <w:rFonts w:ascii="Times New Roman" w:hAnsi="Times New Roman"/>
          <w:sz w:val="24"/>
          <w:szCs w:val="24"/>
        </w:rPr>
        <w:t>mak,</w:t>
      </w:r>
    </w:p>
    <w:p w14:paraId="0F65319C" w14:textId="67AA7D28"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1"/>
          <w:sz w:val="24"/>
          <w:szCs w:val="24"/>
        </w:rPr>
        <w:t>Üniversiteye ait tüm veri tabanlarını, veri amba</w:t>
      </w:r>
      <w:r w:rsidR="00FC7865">
        <w:rPr>
          <w:rFonts w:ascii="Times New Roman" w:hAnsi="Times New Roman"/>
          <w:spacing w:val="1"/>
          <w:sz w:val="24"/>
          <w:szCs w:val="24"/>
        </w:rPr>
        <w:t>rını</w:t>
      </w:r>
      <w:r w:rsidRPr="00292CC7">
        <w:rPr>
          <w:rFonts w:ascii="Times New Roman" w:hAnsi="Times New Roman"/>
          <w:spacing w:val="1"/>
          <w:sz w:val="24"/>
          <w:szCs w:val="24"/>
        </w:rPr>
        <w:t>, orta katman(</w:t>
      </w:r>
      <w:proofErr w:type="spellStart"/>
      <w:r w:rsidRPr="00292CC7">
        <w:rPr>
          <w:rFonts w:ascii="Times New Roman" w:hAnsi="Times New Roman"/>
          <w:spacing w:val="1"/>
          <w:sz w:val="24"/>
          <w:szCs w:val="24"/>
        </w:rPr>
        <w:t>middleware</w:t>
      </w:r>
      <w:proofErr w:type="spellEnd"/>
      <w:r w:rsidRPr="00292CC7">
        <w:rPr>
          <w:rFonts w:ascii="Times New Roman" w:hAnsi="Times New Roman"/>
          <w:spacing w:val="1"/>
          <w:sz w:val="24"/>
          <w:szCs w:val="24"/>
        </w:rPr>
        <w:t xml:space="preserve">) ve web servis </w:t>
      </w:r>
      <w:r w:rsidRPr="00292CC7">
        <w:rPr>
          <w:rFonts w:ascii="Times New Roman" w:hAnsi="Times New Roman"/>
          <w:sz w:val="24"/>
          <w:szCs w:val="24"/>
        </w:rPr>
        <w:t xml:space="preserve">uygulamalarının yönetilmesini, bakımını ve geliştirilmesini </w:t>
      </w:r>
      <w:r w:rsidR="00620438">
        <w:rPr>
          <w:rFonts w:ascii="Times New Roman" w:hAnsi="Times New Roman"/>
          <w:sz w:val="24"/>
          <w:szCs w:val="24"/>
        </w:rPr>
        <w:t>sağlamak,</w:t>
      </w:r>
    </w:p>
    <w:p w14:paraId="66C027D3" w14:textId="217D6F15" w:rsidR="00292CC7" w:rsidRPr="00292CC7"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3"/>
          <w:sz w:val="24"/>
          <w:szCs w:val="24"/>
        </w:rPr>
        <w:t xml:space="preserve">Üniversiteye ait büyük veri analitiğinin kurulması, yönetilmesi, geliştirilmesi ve açık veri </w:t>
      </w:r>
      <w:r w:rsidRPr="00292CC7">
        <w:rPr>
          <w:rFonts w:ascii="Times New Roman" w:hAnsi="Times New Roman"/>
          <w:sz w:val="24"/>
          <w:szCs w:val="24"/>
        </w:rPr>
        <w:t>portal</w:t>
      </w:r>
      <w:r w:rsidR="00F257A1">
        <w:rPr>
          <w:rFonts w:ascii="Times New Roman" w:hAnsi="Times New Roman"/>
          <w:sz w:val="24"/>
          <w:szCs w:val="24"/>
        </w:rPr>
        <w:t xml:space="preserve"> </w:t>
      </w:r>
      <w:proofErr w:type="spellStart"/>
      <w:r w:rsidR="00F257A1">
        <w:rPr>
          <w:rFonts w:ascii="Times New Roman" w:hAnsi="Times New Roman"/>
          <w:sz w:val="24"/>
          <w:szCs w:val="24"/>
        </w:rPr>
        <w:t>ı</w:t>
      </w:r>
      <w:r w:rsidRPr="00292CC7">
        <w:rPr>
          <w:rFonts w:ascii="Times New Roman" w:hAnsi="Times New Roman"/>
          <w:sz w:val="24"/>
          <w:szCs w:val="24"/>
        </w:rPr>
        <w:t>nın</w:t>
      </w:r>
      <w:proofErr w:type="spellEnd"/>
      <w:r w:rsidRPr="00292CC7">
        <w:rPr>
          <w:rFonts w:ascii="Times New Roman" w:hAnsi="Times New Roman"/>
          <w:sz w:val="24"/>
          <w:szCs w:val="24"/>
        </w:rPr>
        <w:t xml:space="preserve"> oluşturulması ile destek verilmesini sağla</w:t>
      </w:r>
      <w:r w:rsidR="00620438">
        <w:rPr>
          <w:rFonts w:ascii="Times New Roman" w:hAnsi="Times New Roman"/>
          <w:sz w:val="24"/>
          <w:szCs w:val="24"/>
        </w:rPr>
        <w:t>mak,</w:t>
      </w:r>
    </w:p>
    <w:p w14:paraId="56C83184" w14:textId="03755FBF" w:rsidR="00AA0C71" w:rsidRPr="00E85A5A" w:rsidRDefault="00AA0C71" w:rsidP="00EE0B0B">
      <w:pPr>
        <w:widowControl w:val="0"/>
        <w:numPr>
          <w:ilvl w:val="0"/>
          <w:numId w:val="12"/>
        </w:numPr>
        <w:autoSpaceDE w:val="0"/>
        <w:autoSpaceDN w:val="0"/>
        <w:spacing w:before="5" w:after="0" w:line="360" w:lineRule="auto"/>
        <w:rPr>
          <w:rFonts w:ascii="Times New Roman" w:hAnsi="Times New Roman" w:cs="Times New Roman"/>
          <w:color w:val="auto"/>
          <w:sz w:val="24"/>
          <w:szCs w:val="24"/>
          <w:lang w:bidi="tr-TR"/>
        </w:rPr>
      </w:pPr>
      <w:r w:rsidRPr="00292CC7">
        <w:rPr>
          <w:rFonts w:ascii="Times New Roman" w:hAnsi="Times New Roman"/>
          <w:spacing w:val="9"/>
          <w:sz w:val="24"/>
          <w:szCs w:val="24"/>
        </w:rPr>
        <w:t xml:space="preserve">Gelişen veri bilimine uygun olarak yapay zekâ ve makine öğrenmesi algoritmalarının </w:t>
      </w:r>
      <w:r w:rsidRPr="00292CC7">
        <w:rPr>
          <w:rFonts w:ascii="Times New Roman" w:hAnsi="Times New Roman"/>
          <w:spacing w:val="1"/>
          <w:sz w:val="24"/>
          <w:szCs w:val="24"/>
        </w:rPr>
        <w:t xml:space="preserve">oluşturulması, geliştirilmesi ve büyük veri platformundaki verilerle anlamlı hale getirerek karar </w:t>
      </w:r>
      <w:r w:rsidRPr="00292CC7">
        <w:rPr>
          <w:rFonts w:ascii="Times New Roman" w:hAnsi="Times New Roman"/>
          <w:sz w:val="24"/>
          <w:szCs w:val="24"/>
        </w:rPr>
        <w:t xml:space="preserve">destek </w:t>
      </w:r>
      <w:r w:rsidR="00F257A1" w:rsidRPr="00292CC7">
        <w:rPr>
          <w:rFonts w:ascii="Times New Roman" w:hAnsi="Times New Roman"/>
          <w:sz w:val="24"/>
          <w:szCs w:val="24"/>
        </w:rPr>
        <w:t>ara yüzlerine</w:t>
      </w:r>
      <w:r w:rsidRPr="00292CC7">
        <w:rPr>
          <w:rFonts w:ascii="Times New Roman" w:hAnsi="Times New Roman"/>
          <w:sz w:val="24"/>
          <w:szCs w:val="24"/>
        </w:rPr>
        <w:t xml:space="preserve"> dönüşmesini sağla</w:t>
      </w:r>
      <w:r w:rsidR="00620438">
        <w:rPr>
          <w:rFonts w:ascii="Times New Roman" w:hAnsi="Times New Roman"/>
          <w:sz w:val="24"/>
          <w:szCs w:val="24"/>
        </w:rPr>
        <w:t>mak,</w:t>
      </w:r>
    </w:p>
    <w:p w14:paraId="05F48D7A" w14:textId="18419BC0" w:rsidR="00E85A5A" w:rsidRPr="00E85A5A" w:rsidRDefault="00E85A5A" w:rsidP="00EE0B0B">
      <w:pPr>
        <w:pStyle w:val="ListeParagraf"/>
        <w:numPr>
          <w:ilvl w:val="0"/>
          <w:numId w:val="12"/>
        </w:numPr>
        <w:spacing w:line="360" w:lineRule="auto"/>
        <w:rPr>
          <w:sz w:val="24"/>
          <w:szCs w:val="24"/>
        </w:rPr>
      </w:pPr>
      <w:r w:rsidRPr="00E85A5A">
        <w:rPr>
          <w:rFonts w:ascii="Times New Roman" w:hAnsi="Times New Roman"/>
          <w:sz w:val="24"/>
          <w:szCs w:val="24"/>
        </w:rPr>
        <w:t>Daire Başkanı tarafından verilen diğer görevleri yap</w:t>
      </w:r>
      <w:r w:rsidR="00620438">
        <w:rPr>
          <w:rFonts w:ascii="Times New Roman" w:hAnsi="Times New Roman"/>
          <w:sz w:val="24"/>
          <w:szCs w:val="24"/>
        </w:rPr>
        <w:t>maktır.</w:t>
      </w:r>
    </w:p>
    <w:p w14:paraId="534C1EBA" w14:textId="291C69DA" w:rsidR="007637B8" w:rsidRPr="00E85A5A" w:rsidRDefault="007637B8" w:rsidP="00EE0B0B">
      <w:pPr>
        <w:spacing w:line="360" w:lineRule="auto"/>
        <w:ind w:left="375" w:firstLine="0"/>
        <w:rPr>
          <w:rFonts w:ascii="Times New Roman" w:hAnsi="Times New Roman"/>
          <w:sz w:val="21"/>
        </w:rPr>
      </w:pPr>
    </w:p>
    <w:sectPr w:rsidR="007637B8" w:rsidRPr="00E85A5A" w:rsidSect="00205BD9">
      <w:headerReference w:type="default" r:id="rId8"/>
      <w:footerReference w:type="default" r:id="rId9"/>
      <w:pgSz w:w="11906" w:h="16838"/>
      <w:pgMar w:top="1421" w:right="1416" w:bottom="1598" w:left="1416" w:header="708"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A3D7D" w14:textId="77777777" w:rsidR="001D4595" w:rsidRDefault="001D4595" w:rsidP="00197952">
      <w:pPr>
        <w:spacing w:after="0" w:line="240" w:lineRule="auto"/>
      </w:pPr>
      <w:r>
        <w:separator/>
      </w:r>
    </w:p>
  </w:endnote>
  <w:endnote w:type="continuationSeparator" w:id="0">
    <w:p w14:paraId="7CDD33C7" w14:textId="77777777" w:rsidR="001D4595" w:rsidRDefault="001D4595" w:rsidP="0019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376"/>
      <w:gridCol w:w="1417"/>
    </w:tblGrid>
    <w:tr w:rsidR="00277843" w:rsidRPr="00EE0B0B" w14:paraId="23D0FE9A" w14:textId="77777777" w:rsidTr="00AB10FA">
      <w:trPr>
        <w:trHeight w:val="397"/>
      </w:trPr>
      <w:tc>
        <w:tcPr>
          <w:tcW w:w="4130" w:type="dxa"/>
          <w:shd w:val="clear" w:color="auto" w:fill="auto"/>
          <w:vAlign w:val="center"/>
        </w:tcPr>
        <w:p w14:paraId="7B4273D1" w14:textId="77777777" w:rsidR="00277843" w:rsidRPr="00EE0B0B" w:rsidRDefault="00277843" w:rsidP="00277843">
          <w:pPr>
            <w:spacing w:after="0"/>
            <w:jc w:val="center"/>
            <w:rPr>
              <w:rFonts w:ascii="Times New Roman" w:hAnsi="Times New Roman" w:cs="Times New Roman"/>
              <w:sz w:val="22"/>
            </w:rPr>
          </w:pPr>
          <w:r w:rsidRPr="00EE0B0B">
            <w:rPr>
              <w:rFonts w:ascii="Times New Roman" w:hAnsi="Times New Roman" w:cs="Times New Roman"/>
              <w:sz w:val="22"/>
            </w:rPr>
            <w:t>Hazırlayan Kalite Yönetim Temsilcisi</w:t>
          </w:r>
        </w:p>
      </w:tc>
      <w:tc>
        <w:tcPr>
          <w:tcW w:w="4376" w:type="dxa"/>
          <w:shd w:val="clear" w:color="auto" w:fill="auto"/>
          <w:vAlign w:val="center"/>
        </w:tcPr>
        <w:p w14:paraId="3F622052" w14:textId="77777777" w:rsidR="00277843" w:rsidRPr="00EE0B0B" w:rsidRDefault="00277843" w:rsidP="00277843">
          <w:pPr>
            <w:spacing w:after="0"/>
            <w:jc w:val="center"/>
            <w:rPr>
              <w:rFonts w:ascii="Times New Roman" w:hAnsi="Times New Roman" w:cs="Times New Roman"/>
              <w:sz w:val="22"/>
            </w:rPr>
          </w:pPr>
          <w:r w:rsidRPr="00EE0B0B">
            <w:rPr>
              <w:rFonts w:ascii="Times New Roman" w:hAnsi="Times New Roman" w:cs="Times New Roman"/>
              <w:sz w:val="22"/>
            </w:rPr>
            <w:t>Onaylayan Daire Başkanı</w:t>
          </w:r>
        </w:p>
      </w:tc>
      <w:tc>
        <w:tcPr>
          <w:tcW w:w="1417" w:type="dxa"/>
          <w:vMerge w:val="restart"/>
          <w:shd w:val="clear" w:color="auto" w:fill="auto"/>
          <w:vAlign w:val="center"/>
        </w:tcPr>
        <w:p w14:paraId="327ECC52" w14:textId="77777777" w:rsidR="00277843" w:rsidRPr="00EE0B0B" w:rsidRDefault="00277843" w:rsidP="00277843">
          <w:pPr>
            <w:spacing w:after="0"/>
            <w:jc w:val="center"/>
            <w:rPr>
              <w:rFonts w:ascii="Times New Roman" w:hAnsi="Times New Roman" w:cs="Times New Roman"/>
              <w:sz w:val="22"/>
            </w:rPr>
          </w:pPr>
          <w:r w:rsidRPr="00EE0B0B">
            <w:rPr>
              <w:rFonts w:ascii="Times New Roman" w:hAnsi="Times New Roman" w:cs="Times New Roman"/>
              <w:sz w:val="22"/>
            </w:rPr>
            <w:t>Sayfa No</w:t>
          </w:r>
        </w:p>
        <w:p w14:paraId="45713A29" w14:textId="01524F15" w:rsidR="00277843" w:rsidRPr="00EE0B0B" w:rsidRDefault="00277843" w:rsidP="00277843">
          <w:pPr>
            <w:spacing w:after="0"/>
            <w:jc w:val="center"/>
            <w:rPr>
              <w:rFonts w:ascii="Times New Roman" w:hAnsi="Times New Roman" w:cs="Times New Roman"/>
              <w:sz w:val="22"/>
            </w:rPr>
          </w:pPr>
          <w:r w:rsidRPr="00EE0B0B">
            <w:rPr>
              <w:rFonts w:ascii="Times New Roman" w:hAnsi="Times New Roman" w:cs="Times New Roman"/>
              <w:sz w:val="22"/>
            </w:rPr>
            <w:fldChar w:fldCharType="begin"/>
          </w:r>
          <w:r w:rsidRPr="00EE0B0B">
            <w:rPr>
              <w:rFonts w:ascii="Times New Roman" w:hAnsi="Times New Roman" w:cs="Times New Roman"/>
              <w:sz w:val="22"/>
            </w:rPr>
            <w:instrText xml:space="preserve"> PAGE    \* MERGEFORMAT </w:instrText>
          </w:r>
          <w:r w:rsidRPr="00EE0B0B">
            <w:rPr>
              <w:rFonts w:ascii="Times New Roman" w:hAnsi="Times New Roman" w:cs="Times New Roman"/>
              <w:sz w:val="22"/>
            </w:rPr>
            <w:fldChar w:fldCharType="separate"/>
          </w:r>
          <w:r w:rsidR="00F257A1">
            <w:rPr>
              <w:rFonts w:ascii="Times New Roman" w:hAnsi="Times New Roman" w:cs="Times New Roman"/>
              <w:noProof/>
              <w:sz w:val="22"/>
            </w:rPr>
            <w:t>1</w:t>
          </w:r>
          <w:r w:rsidRPr="00EE0B0B">
            <w:rPr>
              <w:rFonts w:ascii="Times New Roman" w:hAnsi="Times New Roman" w:cs="Times New Roman"/>
              <w:sz w:val="22"/>
            </w:rPr>
            <w:fldChar w:fldCharType="end"/>
          </w:r>
          <w:r w:rsidRPr="00EE0B0B">
            <w:rPr>
              <w:rFonts w:ascii="Times New Roman" w:hAnsi="Times New Roman" w:cs="Times New Roman"/>
              <w:sz w:val="22"/>
            </w:rPr>
            <w:t>/2</w:t>
          </w:r>
        </w:p>
      </w:tc>
    </w:tr>
    <w:tr w:rsidR="00277843" w:rsidRPr="00EE0B0B" w14:paraId="4D3304E2" w14:textId="77777777" w:rsidTr="00AB10FA">
      <w:trPr>
        <w:trHeight w:val="397"/>
      </w:trPr>
      <w:tc>
        <w:tcPr>
          <w:tcW w:w="4130" w:type="dxa"/>
          <w:shd w:val="clear" w:color="auto" w:fill="auto"/>
          <w:vAlign w:val="center"/>
        </w:tcPr>
        <w:p w14:paraId="23C42D45" w14:textId="77777777" w:rsidR="00277843" w:rsidRPr="00EE0B0B" w:rsidRDefault="00277843" w:rsidP="00277843">
          <w:pPr>
            <w:spacing w:after="0"/>
            <w:jc w:val="center"/>
            <w:rPr>
              <w:rFonts w:ascii="Times New Roman" w:hAnsi="Times New Roman" w:cs="Times New Roman"/>
              <w:b/>
              <w:sz w:val="22"/>
            </w:rPr>
          </w:pPr>
          <w:r w:rsidRPr="00EE0B0B">
            <w:rPr>
              <w:rFonts w:ascii="Times New Roman" w:hAnsi="Times New Roman" w:cs="Times New Roman"/>
              <w:b/>
              <w:sz w:val="22"/>
            </w:rPr>
            <w:t>Abdullah BAŞOĞUL</w:t>
          </w:r>
        </w:p>
      </w:tc>
      <w:tc>
        <w:tcPr>
          <w:tcW w:w="4376" w:type="dxa"/>
          <w:shd w:val="clear" w:color="auto" w:fill="auto"/>
          <w:vAlign w:val="center"/>
        </w:tcPr>
        <w:p w14:paraId="380962F2" w14:textId="77777777" w:rsidR="00277843" w:rsidRPr="00EE0B0B" w:rsidRDefault="00277843" w:rsidP="00277843">
          <w:pPr>
            <w:spacing w:after="0"/>
            <w:jc w:val="center"/>
            <w:rPr>
              <w:rFonts w:ascii="Times New Roman" w:hAnsi="Times New Roman" w:cs="Times New Roman"/>
              <w:b/>
              <w:sz w:val="22"/>
            </w:rPr>
          </w:pPr>
          <w:r w:rsidRPr="00EE0B0B">
            <w:rPr>
              <w:rFonts w:ascii="Times New Roman" w:hAnsi="Times New Roman" w:cs="Times New Roman"/>
              <w:b/>
              <w:sz w:val="22"/>
            </w:rPr>
            <w:t>Kaan Doğan ERDOĞAN</w:t>
          </w:r>
        </w:p>
      </w:tc>
      <w:tc>
        <w:tcPr>
          <w:tcW w:w="1417" w:type="dxa"/>
          <w:vMerge/>
          <w:shd w:val="clear" w:color="auto" w:fill="auto"/>
          <w:vAlign w:val="center"/>
        </w:tcPr>
        <w:p w14:paraId="5B259E34" w14:textId="77777777" w:rsidR="00277843" w:rsidRPr="00EE0B0B" w:rsidRDefault="00277843" w:rsidP="00277843">
          <w:pPr>
            <w:spacing w:after="0"/>
            <w:jc w:val="center"/>
            <w:rPr>
              <w:rFonts w:ascii="Times New Roman" w:hAnsi="Times New Roman" w:cs="Times New Roman"/>
              <w:sz w:val="22"/>
            </w:rPr>
          </w:pPr>
        </w:p>
      </w:tc>
    </w:tr>
  </w:tbl>
  <w:p w14:paraId="2A540F51" w14:textId="77777777" w:rsidR="00197952" w:rsidRPr="00277843" w:rsidRDefault="00197952" w:rsidP="002778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BF8CF" w14:textId="77777777" w:rsidR="001D4595" w:rsidRDefault="001D4595" w:rsidP="00197952">
      <w:pPr>
        <w:spacing w:after="0" w:line="240" w:lineRule="auto"/>
      </w:pPr>
      <w:r>
        <w:separator/>
      </w:r>
    </w:p>
  </w:footnote>
  <w:footnote w:type="continuationSeparator" w:id="0">
    <w:p w14:paraId="29E5602A" w14:textId="77777777" w:rsidR="001D4595" w:rsidRDefault="001D4595" w:rsidP="00197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1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3827"/>
      <w:gridCol w:w="1841"/>
      <w:gridCol w:w="2129"/>
    </w:tblGrid>
    <w:tr w:rsidR="00277843" w:rsidRPr="009101BA" w14:paraId="4C8AAFD6" w14:textId="77777777" w:rsidTr="00AB10FA">
      <w:trPr>
        <w:cantSplit/>
        <w:trHeight w:val="408"/>
      </w:trPr>
      <w:tc>
        <w:tcPr>
          <w:tcW w:w="956" w:type="pct"/>
          <w:vMerge w:val="restart"/>
          <w:vAlign w:val="center"/>
          <w:hideMark/>
        </w:tcPr>
        <w:p w14:paraId="49DFDB81" w14:textId="77777777" w:rsidR="00277843" w:rsidRPr="00C12F1C" w:rsidRDefault="00277843" w:rsidP="00277843">
          <w:pPr>
            <w:rPr>
              <w:rFonts w:ascii="Arial" w:hAnsi="Arial" w:cs="Arial"/>
            </w:rPr>
          </w:pPr>
          <w:r>
            <w:rPr>
              <w:noProof/>
            </w:rPr>
            <w:drawing>
              <wp:anchor distT="0" distB="0" distL="114300" distR="114300" simplePos="0" relativeHeight="251661312" behindDoc="1" locked="0" layoutInCell="1" allowOverlap="1" wp14:anchorId="301D7A16" wp14:editId="75E15882">
                <wp:simplePos x="0" y="0"/>
                <wp:positionH relativeFrom="column">
                  <wp:posOffset>86995</wp:posOffset>
                </wp:positionH>
                <wp:positionV relativeFrom="paragraph">
                  <wp:posOffset>-750570</wp:posOffset>
                </wp:positionV>
                <wp:extent cx="933450" cy="914400"/>
                <wp:effectExtent l="0" t="0" r="0" b="0"/>
                <wp:wrapTight wrapText="bothSides">
                  <wp:wrapPolygon edited="0">
                    <wp:start x="0" y="0"/>
                    <wp:lineTo x="0" y="21150"/>
                    <wp:lineTo x="21159" y="21150"/>
                    <wp:lineTo x="21159" y="0"/>
                    <wp:lineTo x="0" y="0"/>
                  </wp:wrapPolygon>
                </wp:wrapTight>
                <wp:docPr id="342919416" name="Resim 342919416" descr="C:\Users\ABDULLAH1\AppData\Local\Temp\1f40476c-0d5e-415a-971a-342eda14546f_Fwd selcuk logo (1).zip.46f\selcuk-logo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1\AppData\Local\Temp\1f40476c-0d5e-415a-971a-342eda14546f_Fwd selcuk logo (1).zip.46f\selcuk-logo (11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5" w:type="pct"/>
          <w:vMerge w:val="restart"/>
          <w:vAlign w:val="center"/>
          <w:hideMark/>
        </w:tcPr>
        <w:p w14:paraId="2BF4C4D2" w14:textId="77777777" w:rsidR="00277843" w:rsidRDefault="00277843" w:rsidP="00277843">
          <w:pPr>
            <w:jc w:val="center"/>
            <w:rPr>
              <w:rFonts w:ascii="Times New Roman" w:hAnsi="Times New Roman" w:cs="Times New Roman"/>
              <w:b/>
              <w:bCs/>
              <w:sz w:val="28"/>
              <w:szCs w:val="32"/>
            </w:rPr>
          </w:pPr>
          <w:r>
            <w:rPr>
              <w:rFonts w:ascii="Times New Roman" w:hAnsi="Times New Roman" w:cs="Times New Roman"/>
              <w:b/>
              <w:bCs/>
              <w:sz w:val="28"/>
              <w:szCs w:val="32"/>
            </w:rPr>
            <w:t>YAZILIM GELİŞTİRME</w:t>
          </w:r>
        </w:p>
        <w:p w14:paraId="682F87C6" w14:textId="77777777" w:rsidR="00277843" w:rsidRDefault="00277843" w:rsidP="00277843">
          <w:pPr>
            <w:jc w:val="center"/>
            <w:rPr>
              <w:rFonts w:ascii="Times New Roman" w:hAnsi="Times New Roman" w:cs="Times New Roman"/>
              <w:b/>
              <w:bCs/>
              <w:sz w:val="28"/>
              <w:szCs w:val="32"/>
            </w:rPr>
          </w:pPr>
          <w:r>
            <w:rPr>
              <w:rFonts w:ascii="Times New Roman" w:hAnsi="Times New Roman" w:cs="Times New Roman"/>
              <w:b/>
              <w:bCs/>
              <w:sz w:val="28"/>
              <w:szCs w:val="32"/>
            </w:rPr>
            <w:t xml:space="preserve">ŞUBE MÜDÜRÜ </w:t>
          </w:r>
        </w:p>
        <w:p w14:paraId="0278AED2" w14:textId="77777777" w:rsidR="00277843" w:rsidRPr="009101BA" w:rsidRDefault="00277843" w:rsidP="00277843">
          <w:pPr>
            <w:jc w:val="center"/>
            <w:rPr>
              <w:rFonts w:ascii="Times New Roman" w:hAnsi="Times New Roman" w:cs="Times New Roman"/>
            </w:rPr>
          </w:pPr>
          <w:r>
            <w:rPr>
              <w:rFonts w:ascii="Times New Roman" w:hAnsi="Times New Roman" w:cs="Times New Roman"/>
              <w:b/>
              <w:bCs/>
              <w:sz w:val="28"/>
              <w:szCs w:val="32"/>
            </w:rPr>
            <w:t>GÖREV TANIMI</w:t>
          </w:r>
        </w:p>
      </w:tc>
      <w:tc>
        <w:tcPr>
          <w:tcW w:w="955" w:type="pct"/>
          <w:vAlign w:val="center"/>
          <w:hideMark/>
        </w:tcPr>
        <w:p w14:paraId="6AD75360" w14:textId="77777777" w:rsidR="00277843" w:rsidRPr="009101BA" w:rsidRDefault="00277843" w:rsidP="00277843">
          <w:pPr>
            <w:rPr>
              <w:rFonts w:ascii="Times New Roman" w:hAnsi="Times New Roman" w:cs="Times New Roman"/>
              <w:b/>
              <w:bCs/>
              <w:sz w:val="18"/>
              <w:szCs w:val="18"/>
            </w:rPr>
          </w:pPr>
          <w:r w:rsidRPr="009101BA">
            <w:rPr>
              <w:rFonts w:ascii="Times New Roman" w:hAnsi="Times New Roman" w:cs="Times New Roman"/>
              <w:b/>
              <w:sz w:val="18"/>
              <w:szCs w:val="18"/>
            </w:rPr>
            <w:t>Doküman No</w:t>
          </w:r>
        </w:p>
      </w:tc>
      <w:tc>
        <w:tcPr>
          <w:tcW w:w="1104" w:type="pct"/>
          <w:vAlign w:val="center"/>
        </w:tcPr>
        <w:p w14:paraId="61A686B5" w14:textId="2BBC196E" w:rsidR="00277843" w:rsidRPr="009101BA" w:rsidRDefault="008E27D2" w:rsidP="00277843">
          <w:pPr>
            <w:rPr>
              <w:rFonts w:ascii="Times New Roman" w:hAnsi="Times New Roman" w:cs="Times New Roman"/>
              <w:b/>
              <w:bCs/>
              <w:color w:val="FF0000"/>
              <w:sz w:val="18"/>
              <w:szCs w:val="18"/>
            </w:rPr>
          </w:pPr>
          <w:r>
            <w:rPr>
              <w:rFonts w:ascii="Times New Roman" w:hAnsi="Times New Roman" w:cs="Times New Roman"/>
              <w:b/>
              <w:bCs/>
              <w:color w:val="000000" w:themeColor="text1"/>
              <w:sz w:val="18"/>
              <w:szCs w:val="18"/>
            </w:rPr>
            <w:t>SÜ-BGYS-BİDB-GT-04</w:t>
          </w:r>
        </w:p>
      </w:tc>
    </w:tr>
    <w:tr w:rsidR="00277843" w:rsidRPr="009101BA" w14:paraId="1853E653" w14:textId="77777777" w:rsidTr="00AB10FA">
      <w:trPr>
        <w:cantSplit/>
        <w:trHeight w:val="408"/>
      </w:trPr>
      <w:tc>
        <w:tcPr>
          <w:tcW w:w="956" w:type="pct"/>
          <w:vMerge/>
          <w:vAlign w:val="center"/>
          <w:hideMark/>
        </w:tcPr>
        <w:p w14:paraId="7F8875A9" w14:textId="77777777" w:rsidR="00277843" w:rsidRPr="00C12F1C" w:rsidRDefault="00277843" w:rsidP="00277843">
          <w:pPr>
            <w:rPr>
              <w:rFonts w:ascii="Arial" w:hAnsi="Arial" w:cs="Arial"/>
            </w:rPr>
          </w:pPr>
        </w:p>
      </w:tc>
      <w:tc>
        <w:tcPr>
          <w:tcW w:w="1985" w:type="pct"/>
          <w:vMerge/>
          <w:vAlign w:val="center"/>
          <w:hideMark/>
        </w:tcPr>
        <w:p w14:paraId="3116DB31" w14:textId="77777777" w:rsidR="00277843" w:rsidRPr="009101BA" w:rsidRDefault="00277843" w:rsidP="00277843">
          <w:pPr>
            <w:rPr>
              <w:rFonts w:ascii="Times New Roman" w:hAnsi="Times New Roman" w:cs="Times New Roman"/>
              <w:b/>
              <w:bCs/>
              <w:sz w:val="36"/>
              <w:szCs w:val="32"/>
            </w:rPr>
          </w:pPr>
        </w:p>
      </w:tc>
      <w:tc>
        <w:tcPr>
          <w:tcW w:w="955" w:type="pct"/>
          <w:vAlign w:val="center"/>
          <w:hideMark/>
        </w:tcPr>
        <w:p w14:paraId="54E3B7F2" w14:textId="77777777" w:rsidR="00277843" w:rsidRPr="009101BA" w:rsidRDefault="00277843" w:rsidP="00277843">
          <w:pPr>
            <w:rPr>
              <w:rFonts w:ascii="Times New Roman" w:hAnsi="Times New Roman" w:cs="Times New Roman"/>
              <w:b/>
              <w:bCs/>
              <w:sz w:val="18"/>
              <w:szCs w:val="18"/>
            </w:rPr>
          </w:pPr>
          <w:r w:rsidRPr="009101BA">
            <w:rPr>
              <w:rFonts w:ascii="Times New Roman" w:hAnsi="Times New Roman" w:cs="Times New Roman"/>
              <w:b/>
              <w:sz w:val="18"/>
              <w:szCs w:val="18"/>
            </w:rPr>
            <w:t>Yayın Tarihi</w:t>
          </w:r>
        </w:p>
      </w:tc>
      <w:tc>
        <w:tcPr>
          <w:tcW w:w="1104" w:type="pct"/>
          <w:vAlign w:val="center"/>
        </w:tcPr>
        <w:p w14:paraId="3F14B441" w14:textId="77777777" w:rsidR="00277843" w:rsidRPr="009101BA" w:rsidRDefault="00277843" w:rsidP="00277843">
          <w:pPr>
            <w:rPr>
              <w:rFonts w:ascii="Times New Roman" w:hAnsi="Times New Roman" w:cs="Times New Roman"/>
              <w:bCs/>
              <w:sz w:val="18"/>
              <w:szCs w:val="18"/>
            </w:rPr>
          </w:pPr>
          <w:r w:rsidRPr="009101BA">
            <w:rPr>
              <w:rFonts w:ascii="Times New Roman" w:hAnsi="Times New Roman" w:cs="Times New Roman"/>
              <w:bCs/>
              <w:sz w:val="18"/>
              <w:szCs w:val="18"/>
            </w:rPr>
            <w:t>01.02.2018</w:t>
          </w:r>
        </w:p>
      </w:tc>
    </w:tr>
    <w:tr w:rsidR="00277843" w:rsidRPr="009101BA" w14:paraId="2BF73BDB" w14:textId="77777777" w:rsidTr="00AB10FA">
      <w:trPr>
        <w:cantSplit/>
        <w:trHeight w:val="408"/>
      </w:trPr>
      <w:tc>
        <w:tcPr>
          <w:tcW w:w="956" w:type="pct"/>
          <w:vMerge/>
          <w:vAlign w:val="center"/>
          <w:hideMark/>
        </w:tcPr>
        <w:p w14:paraId="65B7C748" w14:textId="77777777" w:rsidR="00277843" w:rsidRPr="00C12F1C" w:rsidRDefault="00277843" w:rsidP="00277843">
          <w:pPr>
            <w:rPr>
              <w:rFonts w:ascii="Arial" w:hAnsi="Arial" w:cs="Arial"/>
            </w:rPr>
          </w:pPr>
        </w:p>
      </w:tc>
      <w:tc>
        <w:tcPr>
          <w:tcW w:w="1985" w:type="pct"/>
          <w:vMerge/>
          <w:vAlign w:val="center"/>
          <w:hideMark/>
        </w:tcPr>
        <w:p w14:paraId="5664F9C9" w14:textId="77777777" w:rsidR="00277843" w:rsidRPr="009101BA" w:rsidRDefault="00277843" w:rsidP="00277843">
          <w:pPr>
            <w:rPr>
              <w:rFonts w:ascii="Times New Roman" w:hAnsi="Times New Roman" w:cs="Times New Roman"/>
              <w:b/>
              <w:bCs/>
              <w:sz w:val="36"/>
              <w:szCs w:val="32"/>
            </w:rPr>
          </w:pPr>
        </w:p>
      </w:tc>
      <w:tc>
        <w:tcPr>
          <w:tcW w:w="955" w:type="pct"/>
          <w:vAlign w:val="center"/>
          <w:hideMark/>
        </w:tcPr>
        <w:p w14:paraId="7ACF6BAF" w14:textId="77777777" w:rsidR="00277843" w:rsidRPr="009101BA" w:rsidRDefault="00277843" w:rsidP="00277843">
          <w:pPr>
            <w:rPr>
              <w:rFonts w:ascii="Times New Roman" w:hAnsi="Times New Roman" w:cs="Times New Roman"/>
              <w:b/>
              <w:bCs/>
              <w:sz w:val="18"/>
              <w:szCs w:val="18"/>
            </w:rPr>
          </w:pPr>
          <w:r w:rsidRPr="009101BA">
            <w:rPr>
              <w:rFonts w:ascii="Times New Roman" w:hAnsi="Times New Roman" w:cs="Times New Roman"/>
              <w:b/>
              <w:sz w:val="18"/>
              <w:szCs w:val="18"/>
            </w:rPr>
            <w:t>Revizyon Tarihi/No</w:t>
          </w:r>
        </w:p>
      </w:tc>
      <w:tc>
        <w:tcPr>
          <w:tcW w:w="1104" w:type="pct"/>
          <w:vAlign w:val="center"/>
        </w:tcPr>
        <w:p w14:paraId="02630659" w14:textId="77777777" w:rsidR="00277843" w:rsidRPr="009101BA" w:rsidRDefault="00277843" w:rsidP="00277843">
          <w:pPr>
            <w:rPr>
              <w:rFonts w:ascii="Times New Roman" w:hAnsi="Times New Roman" w:cs="Times New Roman"/>
              <w:bCs/>
              <w:sz w:val="18"/>
              <w:szCs w:val="18"/>
            </w:rPr>
          </w:pPr>
          <w:r w:rsidRPr="009101BA">
            <w:rPr>
              <w:rFonts w:ascii="Times New Roman" w:hAnsi="Times New Roman" w:cs="Times New Roman"/>
              <w:bCs/>
              <w:sz w:val="18"/>
              <w:szCs w:val="18"/>
            </w:rPr>
            <w:t>00</w:t>
          </w:r>
        </w:p>
      </w:tc>
    </w:tr>
    <w:tr w:rsidR="00277843" w:rsidRPr="009101BA" w14:paraId="55FEEED6" w14:textId="77777777" w:rsidTr="00AB10FA">
      <w:trPr>
        <w:cantSplit/>
        <w:trHeight w:val="408"/>
      </w:trPr>
      <w:tc>
        <w:tcPr>
          <w:tcW w:w="956" w:type="pct"/>
          <w:vMerge/>
          <w:vAlign w:val="center"/>
          <w:hideMark/>
        </w:tcPr>
        <w:p w14:paraId="46C00AE4" w14:textId="77777777" w:rsidR="00277843" w:rsidRPr="00C12F1C" w:rsidRDefault="00277843" w:rsidP="00277843">
          <w:pPr>
            <w:rPr>
              <w:rFonts w:ascii="Arial" w:hAnsi="Arial" w:cs="Arial"/>
            </w:rPr>
          </w:pPr>
        </w:p>
      </w:tc>
      <w:tc>
        <w:tcPr>
          <w:tcW w:w="1985" w:type="pct"/>
          <w:vMerge/>
          <w:vAlign w:val="center"/>
          <w:hideMark/>
        </w:tcPr>
        <w:p w14:paraId="506E9E80" w14:textId="77777777" w:rsidR="00277843" w:rsidRPr="009101BA" w:rsidRDefault="00277843" w:rsidP="00277843">
          <w:pPr>
            <w:rPr>
              <w:rFonts w:ascii="Times New Roman" w:hAnsi="Times New Roman" w:cs="Times New Roman"/>
              <w:b/>
              <w:bCs/>
              <w:sz w:val="36"/>
              <w:szCs w:val="32"/>
            </w:rPr>
          </w:pPr>
        </w:p>
      </w:tc>
      <w:tc>
        <w:tcPr>
          <w:tcW w:w="955" w:type="pct"/>
          <w:vAlign w:val="center"/>
          <w:hideMark/>
        </w:tcPr>
        <w:p w14:paraId="3EC36DE4" w14:textId="77777777" w:rsidR="00277843" w:rsidRPr="009101BA" w:rsidRDefault="00277843" w:rsidP="00277843">
          <w:pPr>
            <w:rPr>
              <w:rFonts w:ascii="Times New Roman" w:hAnsi="Times New Roman" w:cs="Times New Roman"/>
              <w:b/>
              <w:bCs/>
              <w:sz w:val="18"/>
              <w:szCs w:val="18"/>
            </w:rPr>
          </w:pPr>
          <w:r w:rsidRPr="009101BA">
            <w:rPr>
              <w:rFonts w:ascii="Times New Roman" w:hAnsi="Times New Roman" w:cs="Times New Roman"/>
              <w:b/>
              <w:sz w:val="18"/>
              <w:szCs w:val="18"/>
            </w:rPr>
            <w:t>Sayfa No</w:t>
          </w:r>
        </w:p>
      </w:tc>
      <w:tc>
        <w:tcPr>
          <w:tcW w:w="1104" w:type="pct"/>
          <w:vAlign w:val="center"/>
        </w:tcPr>
        <w:p w14:paraId="6A5B920D" w14:textId="0CB9E0AB" w:rsidR="00277843" w:rsidRPr="009101BA" w:rsidRDefault="00277843" w:rsidP="00277843">
          <w:pPr>
            <w:rPr>
              <w:rFonts w:ascii="Times New Roman" w:hAnsi="Times New Roman" w:cs="Times New Roman"/>
              <w:bCs/>
              <w:sz w:val="18"/>
              <w:szCs w:val="18"/>
            </w:rPr>
          </w:pPr>
          <w:r>
            <w:rPr>
              <w:rFonts w:ascii="Times New Roman" w:hAnsi="Times New Roman" w:cs="Times New Roman"/>
              <w:bCs/>
              <w:sz w:val="18"/>
              <w:szCs w:val="18"/>
            </w:rPr>
            <w:fldChar w:fldCharType="begin"/>
          </w:r>
          <w:r>
            <w:rPr>
              <w:rFonts w:ascii="Times New Roman" w:hAnsi="Times New Roman" w:cs="Times New Roman"/>
              <w:bCs/>
              <w:sz w:val="18"/>
              <w:szCs w:val="18"/>
            </w:rPr>
            <w:instrText xml:space="preserve"> PAGE    \* MERGEFORMAT </w:instrText>
          </w:r>
          <w:r>
            <w:rPr>
              <w:rFonts w:ascii="Times New Roman" w:hAnsi="Times New Roman" w:cs="Times New Roman"/>
              <w:bCs/>
              <w:sz w:val="18"/>
              <w:szCs w:val="18"/>
            </w:rPr>
            <w:fldChar w:fldCharType="separate"/>
          </w:r>
          <w:r w:rsidR="00F257A1">
            <w:rPr>
              <w:rFonts w:ascii="Times New Roman" w:hAnsi="Times New Roman" w:cs="Times New Roman"/>
              <w:bCs/>
              <w:noProof/>
              <w:sz w:val="18"/>
              <w:szCs w:val="18"/>
            </w:rPr>
            <w:t>1</w:t>
          </w:r>
          <w:r>
            <w:rPr>
              <w:rFonts w:ascii="Times New Roman" w:hAnsi="Times New Roman" w:cs="Times New Roman"/>
              <w:bCs/>
              <w:sz w:val="18"/>
              <w:szCs w:val="18"/>
            </w:rPr>
            <w:fldChar w:fldCharType="end"/>
          </w:r>
          <w:r>
            <w:rPr>
              <w:rFonts w:ascii="Times New Roman" w:hAnsi="Times New Roman" w:cs="Times New Roman"/>
              <w:bCs/>
              <w:sz w:val="18"/>
              <w:szCs w:val="18"/>
            </w:rPr>
            <w:t>-2</w:t>
          </w:r>
        </w:p>
      </w:tc>
    </w:tr>
  </w:tbl>
  <w:p w14:paraId="573893BA" w14:textId="77777777" w:rsidR="00197952" w:rsidRDefault="001979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357"/>
    <w:multiLevelType w:val="multilevel"/>
    <w:tmpl w:val="11925818"/>
    <w:lvl w:ilvl="0">
      <w:start w:val="1"/>
      <w:numFmt w:val="lowerLetter"/>
      <w:lvlText w:val="%1)"/>
      <w:lvlJc w:val="left"/>
      <w:pPr>
        <w:tabs>
          <w:tab w:val="decimal" w:pos="288"/>
        </w:tabs>
        <w:ind w:left="720"/>
      </w:pPr>
      <w:rPr>
        <w:rFonts w:ascii="Times New Roman" w:hAnsi="Times New Roman"/>
        <w:strike w:val="0"/>
        <w:color w:val="000000"/>
        <w:spacing w:val="1"/>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257D2"/>
    <w:multiLevelType w:val="multilevel"/>
    <w:tmpl w:val="B10CD02A"/>
    <w:lvl w:ilvl="0">
      <w:start w:val="4"/>
      <w:numFmt w:val="lowerLetter"/>
      <w:lvlText w:val="%1)"/>
      <w:lvlJc w:val="left"/>
      <w:pPr>
        <w:tabs>
          <w:tab w:val="decimal" w:pos="216"/>
        </w:tabs>
        <w:ind w:left="720"/>
      </w:pPr>
      <w:rPr>
        <w:rFonts w:ascii="Times New Roman" w:hAnsi="Times New Roman"/>
        <w:strike w:val="0"/>
        <w:color w:val="000000"/>
        <w:spacing w:val="5"/>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24559"/>
    <w:multiLevelType w:val="hybridMultilevel"/>
    <w:tmpl w:val="A7F623EC"/>
    <w:lvl w:ilvl="0" w:tplc="0BB2E6E6">
      <w:start w:val="1"/>
      <w:numFmt w:val="decimal"/>
      <w:lvlText w:val="%1."/>
      <w:lvlJc w:val="left"/>
      <w:pPr>
        <w:ind w:left="10660" w:firstLine="113"/>
      </w:pPr>
      <w:rPr>
        <w:rFonts w:hint="default"/>
      </w:rPr>
    </w:lvl>
    <w:lvl w:ilvl="1" w:tplc="041F0019" w:tentative="1">
      <w:start w:val="1"/>
      <w:numFmt w:val="lowerLetter"/>
      <w:lvlText w:val="%2."/>
      <w:lvlJc w:val="left"/>
      <w:pPr>
        <w:ind w:left="11380" w:hanging="360"/>
      </w:pPr>
    </w:lvl>
    <w:lvl w:ilvl="2" w:tplc="041F001B" w:tentative="1">
      <w:start w:val="1"/>
      <w:numFmt w:val="lowerRoman"/>
      <w:lvlText w:val="%3."/>
      <w:lvlJc w:val="right"/>
      <w:pPr>
        <w:ind w:left="12100" w:hanging="180"/>
      </w:pPr>
    </w:lvl>
    <w:lvl w:ilvl="3" w:tplc="041F000F" w:tentative="1">
      <w:start w:val="1"/>
      <w:numFmt w:val="decimal"/>
      <w:lvlText w:val="%4."/>
      <w:lvlJc w:val="left"/>
      <w:pPr>
        <w:ind w:left="12820" w:hanging="360"/>
      </w:pPr>
    </w:lvl>
    <w:lvl w:ilvl="4" w:tplc="041F0019" w:tentative="1">
      <w:start w:val="1"/>
      <w:numFmt w:val="lowerLetter"/>
      <w:lvlText w:val="%5."/>
      <w:lvlJc w:val="left"/>
      <w:pPr>
        <w:ind w:left="13540" w:hanging="360"/>
      </w:pPr>
    </w:lvl>
    <w:lvl w:ilvl="5" w:tplc="041F001B" w:tentative="1">
      <w:start w:val="1"/>
      <w:numFmt w:val="lowerRoman"/>
      <w:lvlText w:val="%6."/>
      <w:lvlJc w:val="right"/>
      <w:pPr>
        <w:ind w:left="14260" w:hanging="180"/>
      </w:pPr>
    </w:lvl>
    <w:lvl w:ilvl="6" w:tplc="041F000F" w:tentative="1">
      <w:start w:val="1"/>
      <w:numFmt w:val="decimal"/>
      <w:lvlText w:val="%7."/>
      <w:lvlJc w:val="left"/>
      <w:pPr>
        <w:ind w:left="14980" w:hanging="360"/>
      </w:pPr>
    </w:lvl>
    <w:lvl w:ilvl="7" w:tplc="041F0019" w:tentative="1">
      <w:start w:val="1"/>
      <w:numFmt w:val="lowerLetter"/>
      <w:lvlText w:val="%8."/>
      <w:lvlJc w:val="left"/>
      <w:pPr>
        <w:ind w:left="15700" w:hanging="360"/>
      </w:pPr>
    </w:lvl>
    <w:lvl w:ilvl="8" w:tplc="041F001B" w:tentative="1">
      <w:start w:val="1"/>
      <w:numFmt w:val="lowerRoman"/>
      <w:lvlText w:val="%9."/>
      <w:lvlJc w:val="right"/>
      <w:pPr>
        <w:ind w:left="16420" w:hanging="180"/>
      </w:pPr>
    </w:lvl>
  </w:abstractNum>
  <w:abstractNum w:abstractNumId="3" w15:restartNumberingAfterBreak="0">
    <w:nsid w:val="09634C89"/>
    <w:multiLevelType w:val="multilevel"/>
    <w:tmpl w:val="EEA6F2A2"/>
    <w:lvl w:ilvl="0">
      <w:start w:val="9"/>
      <w:numFmt w:val="lowerLetter"/>
      <w:lvlText w:val="%1)"/>
      <w:lvlJc w:val="left"/>
      <w:pPr>
        <w:tabs>
          <w:tab w:val="decimal" w:pos="288"/>
        </w:tabs>
        <w:ind w:left="720"/>
      </w:pPr>
      <w:rPr>
        <w:rFonts w:ascii="Times New Roman" w:hAnsi="Times New Roman"/>
        <w:strike w:val="0"/>
        <w:color w:val="000000"/>
        <w:spacing w:val="2"/>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422AA"/>
    <w:multiLevelType w:val="multilevel"/>
    <w:tmpl w:val="1F541E76"/>
    <w:lvl w:ilvl="0">
      <w:start w:val="1"/>
      <w:numFmt w:val="lowerLetter"/>
      <w:lvlText w:val="%1)"/>
      <w:lvlJc w:val="left"/>
      <w:pPr>
        <w:tabs>
          <w:tab w:val="decimal" w:pos="216"/>
        </w:tabs>
        <w:ind w:left="720"/>
      </w:pPr>
      <w:rPr>
        <w:rFonts w:ascii="Times New Roman" w:hAnsi="Times New Roman"/>
        <w:strike w:val="0"/>
        <w:color w:val="000000"/>
        <w:spacing w:val="-3"/>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B3166B"/>
    <w:multiLevelType w:val="hybridMultilevel"/>
    <w:tmpl w:val="913E6D32"/>
    <w:lvl w:ilvl="0" w:tplc="869486D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8CA4456">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6043E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368EE8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192E7E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568E63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3762FE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5C0AC5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DE67E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B420DF"/>
    <w:multiLevelType w:val="hybridMultilevel"/>
    <w:tmpl w:val="E0E8B7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F543AE"/>
    <w:multiLevelType w:val="hybridMultilevel"/>
    <w:tmpl w:val="792E4D7C"/>
    <w:lvl w:ilvl="0" w:tplc="DF36B060">
      <w:start w:val="1"/>
      <w:numFmt w:val="decimal"/>
      <w:lvlText w:val="%1."/>
      <w:lvlJc w:val="left"/>
      <w:pPr>
        <w:ind w:left="9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2213B2">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506830">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14A44E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E865DA">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6A21D6E">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D687AD8">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B2B438">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06CC1F4">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7C6644"/>
    <w:multiLevelType w:val="multilevel"/>
    <w:tmpl w:val="3A18189C"/>
    <w:lvl w:ilvl="0">
      <w:start w:val="7"/>
      <w:numFmt w:val="lowerLetter"/>
      <w:lvlText w:val="%1)"/>
      <w:lvlJc w:val="left"/>
      <w:pPr>
        <w:tabs>
          <w:tab w:val="decimal" w:pos="288"/>
        </w:tabs>
        <w:ind w:left="720"/>
      </w:pPr>
      <w:rPr>
        <w:rFonts w:ascii="Times New Roman" w:hAnsi="Times New Roman"/>
        <w:strike w:val="0"/>
        <w:color w:val="000000"/>
        <w:spacing w:val="-3"/>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C246C3"/>
    <w:multiLevelType w:val="hybridMultilevel"/>
    <w:tmpl w:val="C172E5AE"/>
    <w:lvl w:ilvl="0" w:tplc="01CE8690">
      <w:start w:val="1"/>
      <w:numFmt w:val="decimal"/>
      <w:lvlText w:val="%1."/>
      <w:lvlJc w:val="left"/>
      <w:pPr>
        <w:ind w:left="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6AE47A">
      <w:start w:val="1"/>
      <w:numFmt w:val="lowerLetter"/>
      <w:lvlText w:val="%2"/>
      <w:lvlJc w:val="left"/>
      <w:pPr>
        <w:ind w:left="1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922F848">
      <w:start w:val="1"/>
      <w:numFmt w:val="lowerRoman"/>
      <w:lvlText w:val="%3"/>
      <w:lvlJc w:val="left"/>
      <w:pPr>
        <w:ind w:left="2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AC63EF2">
      <w:start w:val="1"/>
      <w:numFmt w:val="decimal"/>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E82369E">
      <w:start w:val="1"/>
      <w:numFmt w:val="lowerLetter"/>
      <w:lvlText w:val="%5"/>
      <w:lvlJc w:val="left"/>
      <w:pPr>
        <w:ind w:left="35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F749510">
      <w:start w:val="1"/>
      <w:numFmt w:val="lowerRoman"/>
      <w:lvlText w:val="%6"/>
      <w:lvlJc w:val="left"/>
      <w:pPr>
        <w:ind w:left="43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A80B2F0">
      <w:start w:val="1"/>
      <w:numFmt w:val="decimal"/>
      <w:lvlText w:val="%7"/>
      <w:lvlJc w:val="left"/>
      <w:pPr>
        <w:ind w:left="50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434EA80">
      <w:start w:val="1"/>
      <w:numFmt w:val="lowerLetter"/>
      <w:lvlText w:val="%8"/>
      <w:lvlJc w:val="left"/>
      <w:pPr>
        <w:ind w:left="57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E26FDA4">
      <w:start w:val="1"/>
      <w:numFmt w:val="lowerRoman"/>
      <w:lvlText w:val="%9"/>
      <w:lvlJc w:val="left"/>
      <w:pPr>
        <w:ind w:left="6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5F04580"/>
    <w:multiLevelType w:val="hybridMultilevel"/>
    <w:tmpl w:val="CB80914E"/>
    <w:lvl w:ilvl="0" w:tplc="CD2EE17E">
      <w:start w:val="1"/>
      <w:numFmt w:val="decimal"/>
      <w:lvlText w:val="%1."/>
      <w:lvlJc w:val="left"/>
      <w:pPr>
        <w:ind w:left="735" w:hanging="360"/>
      </w:pPr>
      <w:rPr>
        <w:rFonts w:ascii="Times New Roman" w:hAnsi="Times New Roman" w:cs="Times New Roman"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1" w15:restartNumberingAfterBreak="0">
    <w:nsid w:val="76101C44"/>
    <w:multiLevelType w:val="multilevel"/>
    <w:tmpl w:val="3A648828"/>
    <w:lvl w:ilvl="0">
      <w:start w:val="1"/>
      <w:numFmt w:val="lowerLetter"/>
      <w:lvlText w:val="%1)"/>
      <w:lvlJc w:val="left"/>
      <w:pPr>
        <w:tabs>
          <w:tab w:val="decimal" w:pos="216"/>
        </w:tabs>
        <w:ind w:left="720"/>
      </w:pPr>
      <w:rPr>
        <w:rFonts w:ascii="Times New Roman" w:hAnsi="Times New Roman"/>
        <w:strike w:val="0"/>
        <w:color w:val="000000"/>
        <w:spacing w:val="2"/>
        <w:w w:val="100"/>
        <w:sz w:val="21"/>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7"/>
  </w:num>
  <w:num w:numId="4">
    <w:abstractNumId w:val="2"/>
  </w:num>
  <w:num w:numId="5">
    <w:abstractNumId w:val="6"/>
  </w:num>
  <w:num w:numId="6">
    <w:abstractNumId w:val="0"/>
  </w:num>
  <w:num w:numId="7">
    <w:abstractNumId w:val="3"/>
  </w:num>
  <w:num w:numId="8">
    <w:abstractNumId w:val="4"/>
  </w:num>
  <w:num w:numId="9">
    <w:abstractNumId w:val="11"/>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B8"/>
    <w:rsid w:val="0003653A"/>
    <w:rsid w:val="00064DCB"/>
    <w:rsid w:val="000E707E"/>
    <w:rsid w:val="00115AB3"/>
    <w:rsid w:val="00197952"/>
    <w:rsid w:val="001D4595"/>
    <w:rsid w:val="00205BD9"/>
    <w:rsid w:val="002576DA"/>
    <w:rsid w:val="00277843"/>
    <w:rsid w:val="00292CC7"/>
    <w:rsid w:val="00310C28"/>
    <w:rsid w:val="003F5EA6"/>
    <w:rsid w:val="004E0481"/>
    <w:rsid w:val="00502CD6"/>
    <w:rsid w:val="005E558F"/>
    <w:rsid w:val="00620438"/>
    <w:rsid w:val="00626E16"/>
    <w:rsid w:val="00641905"/>
    <w:rsid w:val="006A7BF2"/>
    <w:rsid w:val="00705A81"/>
    <w:rsid w:val="00717EB0"/>
    <w:rsid w:val="0072268D"/>
    <w:rsid w:val="007522E9"/>
    <w:rsid w:val="007637B8"/>
    <w:rsid w:val="00854409"/>
    <w:rsid w:val="00870A40"/>
    <w:rsid w:val="008E27D2"/>
    <w:rsid w:val="009101BA"/>
    <w:rsid w:val="00972014"/>
    <w:rsid w:val="0098014D"/>
    <w:rsid w:val="009C0599"/>
    <w:rsid w:val="00A32842"/>
    <w:rsid w:val="00A63292"/>
    <w:rsid w:val="00AA0C71"/>
    <w:rsid w:val="00B55183"/>
    <w:rsid w:val="00BA2DC3"/>
    <w:rsid w:val="00BC06F1"/>
    <w:rsid w:val="00BE74A3"/>
    <w:rsid w:val="00BF562B"/>
    <w:rsid w:val="00BF5AD3"/>
    <w:rsid w:val="00C12F1C"/>
    <w:rsid w:val="00C257A4"/>
    <w:rsid w:val="00D900F7"/>
    <w:rsid w:val="00E0737E"/>
    <w:rsid w:val="00E07CCB"/>
    <w:rsid w:val="00E102E1"/>
    <w:rsid w:val="00E33842"/>
    <w:rsid w:val="00E85A5A"/>
    <w:rsid w:val="00EE0B0B"/>
    <w:rsid w:val="00F17E1F"/>
    <w:rsid w:val="00F257A1"/>
    <w:rsid w:val="00F41BA0"/>
    <w:rsid w:val="00FC78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CE26B"/>
  <w15:docId w15:val="{3E72CC92-040A-4699-A92D-11BE2F07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0" w:line="252" w:lineRule="auto"/>
      <w:ind w:left="10" w:hanging="10"/>
      <w:jc w:val="both"/>
    </w:pPr>
    <w:rPr>
      <w:rFonts w:ascii="Verdana" w:eastAsia="Verdana" w:hAnsi="Verdana" w:cs="Verdana"/>
      <w:color w:val="000000"/>
      <w:sz w:val="20"/>
    </w:rPr>
  </w:style>
  <w:style w:type="paragraph" w:styleId="Balk1">
    <w:name w:val="heading 1"/>
    <w:next w:val="Normal"/>
    <w:link w:val="Balk1Char"/>
    <w:uiPriority w:val="9"/>
    <w:unhideWhenUsed/>
    <w:qFormat/>
    <w:pPr>
      <w:keepNext/>
      <w:keepLines/>
      <w:spacing w:after="0"/>
      <w:ind w:left="10" w:hanging="10"/>
      <w:outlineLvl w:val="0"/>
    </w:pPr>
    <w:rPr>
      <w:rFonts w:ascii="Verdana" w:eastAsia="Verdana" w:hAnsi="Verdana" w:cs="Verdana"/>
      <w:b/>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32842"/>
    <w:pPr>
      <w:ind w:left="720"/>
      <w:contextualSpacing/>
    </w:pPr>
  </w:style>
  <w:style w:type="paragraph" w:styleId="stBilgi">
    <w:name w:val="header"/>
    <w:basedOn w:val="Normal"/>
    <w:link w:val="stBilgiChar"/>
    <w:uiPriority w:val="99"/>
    <w:unhideWhenUsed/>
    <w:rsid w:val="001979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7952"/>
    <w:rPr>
      <w:rFonts w:ascii="Verdana" w:eastAsia="Verdana" w:hAnsi="Verdana" w:cs="Verdana"/>
      <w:color w:val="000000"/>
      <w:sz w:val="20"/>
    </w:rPr>
  </w:style>
  <w:style w:type="paragraph" w:styleId="AltBilgi">
    <w:name w:val="footer"/>
    <w:basedOn w:val="Normal"/>
    <w:link w:val="AltBilgiChar"/>
    <w:uiPriority w:val="99"/>
    <w:unhideWhenUsed/>
    <w:rsid w:val="001979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7952"/>
    <w:rPr>
      <w:rFonts w:ascii="Verdana" w:eastAsia="Verdana" w:hAnsi="Verdana" w:cs="Verdana"/>
      <w:color w:val="000000"/>
      <w:sz w:val="20"/>
    </w:rPr>
  </w:style>
  <w:style w:type="paragraph" w:styleId="BalonMetni">
    <w:name w:val="Balloon Text"/>
    <w:basedOn w:val="Normal"/>
    <w:link w:val="BalonMetniChar"/>
    <w:uiPriority w:val="99"/>
    <w:semiHidden/>
    <w:unhideWhenUsed/>
    <w:rsid w:val="0085440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4409"/>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40711">
      <w:bodyDiv w:val="1"/>
      <w:marLeft w:val="0"/>
      <w:marRight w:val="0"/>
      <w:marTop w:val="0"/>
      <w:marBottom w:val="0"/>
      <w:divBdr>
        <w:top w:val="none" w:sz="0" w:space="0" w:color="auto"/>
        <w:left w:val="none" w:sz="0" w:space="0" w:color="auto"/>
        <w:bottom w:val="none" w:sz="0" w:space="0" w:color="auto"/>
        <w:right w:val="none" w:sz="0" w:space="0" w:color="auto"/>
      </w:divBdr>
    </w:div>
    <w:div w:id="827330405">
      <w:bodyDiv w:val="1"/>
      <w:marLeft w:val="0"/>
      <w:marRight w:val="0"/>
      <w:marTop w:val="0"/>
      <w:marBottom w:val="0"/>
      <w:divBdr>
        <w:top w:val="none" w:sz="0" w:space="0" w:color="auto"/>
        <w:left w:val="none" w:sz="0" w:space="0" w:color="auto"/>
        <w:bottom w:val="none" w:sz="0" w:space="0" w:color="auto"/>
        <w:right w:val="none" w:sz="0" w:space="0" w:color="auto"/>
      </w:divBdr>
    </w:div>
    <w:div w:id="904418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72AF2-0151-4243-A5BF-BFE367B7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3968</TotalTime>
  <Pages>2</Pages>
  <Words>500</Words>
  <Characters>2854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dc:creator>
  <cp:keywords/>
  <cp:lastModifiedBy>ABDULLAH1</cp:lastModifiedBy>
  <cp:revision>47</cp:revision>
  <cp:lastPrinted>2024-03-22T13:33:00Z</cp:lastPrinted>
  <dcterms:created xsi:type="dcterms:W3CDTF">2018-02-01T08:25:00Z</dcterms:created>
  <dcterms:modified xsi:type="dcterms:W3CDTF">2024-05-09T11:09:00Z</dcterms:modified>
</cp:coreProperties>
</file>